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AC3B" w14:textId="5817CBBA" w:rsidR="005C6A12" w:rsidRDefault="005C6A12" w:rsidP="005C6A12">
      <w:pPr>
        <w:pStyle w:val="1Aalkafli"/>
      </w:pPr>
      <w:r>
        <w:t>Vinnufatastaðall Veitna</w:t>
      </w:r>
      <w:r w:rsidR="00CE365D">
        <w:t xml:space="preserve"> </w:t>
      </w:r>
    </w:p>
    <w:p w14:paraId="11BA0E8E" w14:textId="77777777" w:rsidR="005C6A12" w:rsidRDefault="005C6A12" w:rsidP="005C6A12">
      <w:pPr>
        <w:rPr>
          <w:rFonts w:ascii="Arial" w:hAnsi="Arial" w:cs="Arial"/>
          <w:sz w:val="20"/>
          <w:szCs w:val="20"/>
        </w:rPr>
      </w:pPr>
      <w:r w:rsidRPr="00544A13">
        <w:rPr>
          <w:rFonts w:ascii="Arial" w:hAnsi="Arial" w:cs="Arial"/>
          <w:sz w:val="20"/>
          <w:szCs w:val="20"/>
        </w:rPr>
        <w:t>Allt starfsfólk</w:t>
      </w:r>
      <w:r>
        <w:rPr>
          <w:rFonts w:ascii="Arial" w:hAnsi="Arial" w:cs="Arial"/>
          <w:sz w:val="20"/>
          <w:szCs w:val="20"/>
        </w:rPr>
        <w:t xml:space="preserve"> </w:t>
      </w:r>
      <w:r w:rsidRPr="00544A13">
        <w:rPr>
          <w:rFonts w:ascii="Arial" w:hAnsi="Arial" w:cs="Arial"/>
          <w:sz w:val="20"/>
          <w:szCs w:val="20"/>
        </w:rPr>
        <w:t>Veitna</w:t>
      </w:r>
      <w:r>
        <w:rPr>
          <w:rFonts w:ascii="Arial" w:hAnsi="Arial" w:cs="Arial"/>
          <w:sz w:val="20"/>
          <w:szCs w:val="20"/>
        </w:rPr>
        <w:t xml:space="preserve"> skal klæðast vinnufötum</w:t>
      </w:r>
      <w:r w:rsidRPr="00544A13">
        <w:rPr>
          <w:rFonts w:ascii="Arial" w:hAnsi="Arial" w:cs="Arial"/>
          <w:sz w:val="20"/>
          <w:szCs w:val="20"/>
        </w:rPr>
        <w:t xml:space="preserve"> sem uppfylla </w:t>
      </w:r>
      <w:r>
        <w:rPr>
          <w:rFonts w:ascii="Arial" w:hAnsi="Arial" w:cs="Arial"/>
          <w:sz w:val="20"/>
          <w:szCs w:val="20"/>
        </w:rPr>
        <w:t>l</w:t>
      </w:r>
      <w:r w:rsidRPr="00544A13">
        <w:rPr>
          <w:rFonts w:ascii="Arial" w:hAnsi="Arial" w:cs="Arial"/>
          <w:sz w:val="20"/>
          <w:szCs w:val="20"/>
        </w:rPr>
        <w:t xml:space="preserve">jósboga </w:t>
      </w:r>
      <w:r w:rsidRPr="00544A13">
        <w:rPr>
          <w:rFonts w:ascii="Arial" w:hAnsi="Arial" w:cs="Arial"/>
          <w:b/>
          <w:bCs/>
          <w:sz w:val="20"/>
          <w:szCs w:val="20"/>
        </w:rPr>
        <w:t>IEC 61482-2</w:t>
      </w:r>
      <w:r w:rsidRPr="00544A13">
        <w:rPr>
          <w:rFonts w:ascii="Arial" w:hAnsi="Arial" w:cs="Arial"/>
          <w:noProof/>
          <w:color w:val="4D5057"/>
          <w:sz w:val="20"/>
          <w:szCs w:val="20"/>
          <w:lang w:eastAsia="is-IS"/>
        </w:rPr>
        <w:drawing>
          <wp:inline distT="0" distB="0" distL="0" distR="0" wp14:anchorId="2A3BC244" wp14:editId="51987C73">
            <wp:extent cx="285750" cy="285750"/>
            <wp:effectExtent l="0" t="0" r="0" b="0"/>
            <wp:docPr id="2" name="Picture 2" descr="Symbol IEC 61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 IEC 6148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0"/>
          <w:szCs w:val="20"/>
        </w:rPr>
        <w:t xml:space="preserve">  </w:t>
      </w:r>
      <w:r w:rsidRPr="00544A13">
        <w:rPr>
          <w:rFonts w:ascii="Arial" w:hAnsi="Arial" w:cs="Arial"/>
          <w:sz w:val="20"/>
          <w:szCs w:val="20"/>
        </w:rPr>
        <w:t>eldvarnar</w:t>
      </w:r>
      <w:r w:rsidRPr="00544A13">
        <w:rPr>
          <w:rFonts w:ascii="Arial" w:hAnsi="Arial" w:cs="Arial"/>
          <w:b/>
          <w:bCs/>
          <w:sz w:val="20"/>
          <w:szCs w:val="20"/>
        </w:rPr>
        <w:t xml:space="preserve"> EN ISO 11612</w:t>
      </w:r>
      <w:r w:rsidRPr="00544A13">
        <w:rPr>
          <w:rFonts w:ascii="Arial" w:hAnsi="Arial" w:cs="Arial"/>
          <w:noProof/>
          <w:color w:val="4D5057"/>
          <w:sz w:val="20"/>
          <w:szCs w:val="20"/>
          <w:lang w:eastAsia="is-IS"/>
        </w:rPr>
        <w:drawing>
          <wp:inline distT="0" distB="0" distL="0" distR="0" wp14:anchorId="61EB2822" wp14:editId="156F90D2">
            <wp:extent cx="285750" cy="285750"/>
            <wp:effectExtent l="0" t="0" r="0" b="0"/>
            <wp:docPr id="4" name="Picture 4" descr="Symbol EN ISO 1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mbol EN ISO 116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544A13">
        <w:rPr>
          <w:rFonts w:ascii="Arial" w:hAnsi="Arial" w:cs="Arial"/>
          <w:sz w:val="20"/>
          <w:szCs w:val="20"/>
        </w:rPr>
        <w:t>stöðurafmagn</w:t>
      </w:r>
      <w:r w:rsidRPr="00544A13">
        <w:rPr>
          <w:rFonts w:ascii="Arial" w:hAnsi="Arial" w:cs="Arial"/>
          <w:b/>
          <w:bCs/>
          <w:color w:val="4D5057"/>
          <w:sz w:val="20"/>
          <w:szCs w:val="20"/>
        </w:rPr>
        <w:t xml:space="preserve"> </w:t>
      </w:r>
      <w:r w:rsidRPr="00D66FE2">
        <w:rPr>
          <w:rFonts w:ascii="Arial" w:hAnsi="Arial" w:cs="Arial"/>
          <w:b/>
          <w:bCs/>
          <w:sz w:val="20"/>
          <w:szCs w:val="20"/>
        </w:rPr>
        <w:t>EN 1149-5</w:t>
      </w:r>
      <w:r w:rsidRPr="00544A13">
        <w:rPr>
          <w:rFonts w:ascii="Arial" w:hAnsi="Arial" w:cs="Arial"/>
          <w:noProof/>
          <w:color w:val="4D5057"/>
          <w:sz w:val="20"/>
          <w:szCs w:val="20"/>
          <w:lang w:eastAsia="is-IS"/>
        </w:rPr>
        <w:drawing>
          <wp:inline distT="0" distB="0" distL="0" distR="0" wp14:anchorId="7413946A" wp14:editId="2E319554">
            <wp:extent cx="285750" cy="285750"/>
            <wp:effectExtent l="0" t="0" r="0" b="0"/>
            <wp:docPr id="6" name="Picture 6" descr="Symbol EN 1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EN 114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544A13">
        <w:rPr>
          <w:rFonts w:ascii="Arial" w:hAnsi="Arial" w:cs="Arial"/>
          <w:sz w:val="20"/>
          <w:szCs w:val="20"/>
        </w:rPr>
        <w:t xml:space="preserve"> og sýnileika</w:t>
      </w:r>
      <w:r w:rsidRPr="00544A13">
        <w:rPr>
          <w:rFonts w:ascii="Arial" w:hAnsi="Arial" w:cs="Arial"/>
          <w:b/>
          <w:bCs/>
          <w:color w:val="4D5057"/>
          <w:sz w:val="20"/>
          <w:szCs w:val="20"/>
        </w:rPr>
        <w:t xml:space="preserve"> </w:t>
      </w:r>
      <w:r w:rsidRPr="00544A13">
        <w:rPr>
          <w:rFonts w:ascii="Arial" w:hAnsi="Arial" w:cs="Arial"/>
          <w:b/>
          <w:bCs/>
          <w:sz w:val="20"/>
          <w:szCs w:val="20"/>
        </w:rPr>
        <w:t xml:space="preserve">EN ISO 20471 </w:t>
      </w:r>
      <w:r w:rsidRPr="00544A13">
        <w:rPr>
          <w:rFonts w:ascii="Arial" w:hAnsi="Arial" w:cs="Arial"/>
          <w:noProof/>
          <w:color w:val="4D5057"/>
          <w:sz w:val="20"/>
          <w:szCs w:val="20"/>
          <w:lang w:eastAsia="is-IS"/>
        </w:rPr>
        <w:drawing>
          <wp:inline distT="0" distB="0" distL="0" distR="0" wp14:anchorId="3F3A83DE" wp14:editId="42E1B902">
            <wp:extent cx="276225" cy="285750"/>
            <wp:effectExtent l="0" t="0" r="9525" b="0"/>
            <wp:docPr id="8" name="Picture 8" descr="Symbol EN ISO 2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ymbol EN ISO 204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p w14:paraId="29CD1D20" w14:textId="77777777" w:rsidR="005C6A12" w:rsidRPr="00544A13" w:rsidRDefault="005C6A12" w:rsidP="005C6A12">
      <w:pPr>
        <w:rPr>
          <w:rFonts w:ascii="Arial" w:hAnsi="Arial" w:cs="Arial"/>
          <w:b/>
          <w:sz w:val="20"/>
          <w:szCs w:val="20"/>
        </w:rPr>
      </w:pPr>
    </w:p>
    <w:p w14:paraId="3CE32FAA" w14:textId="77777777" w:rsidR="005C6A12" w:rsidRDefault="005C6A12" w:rsidP="005C6A12">
      <w:pPr>
        <w:pStyle w:val="ListParagraph"/>
        <w:numPr>
          <w:ilvl w:val="0"/>
          <w:numId w:val="18"/>
        </w:numPr>
        <w:spacing w:after="160" w:line="360" w:lineRule="auto"/>
        <w:contextualSpacing/>
        <w:rPr>
          <w:rFonts w:ascii="Arial" w:hAnsi="Arial" w:cs="Arial"/>
          <w:sz w:val="20"/>
          <w:szCs w:val="20"/>
        </w:rPr>
      </w:pPr>
      <w:r>
        <w:rPr>
          <w:rFonts w:ascii="Arial" w:hAnsi="Arial" w:cs="Arial"/>
          <w:sz w:val="20"/>
          <w:szCs w:val="20"/>
        </w:rPr>
        <w:t>Við verklegar framkvæmdir skulu starfsfólk og verktakar vera í vinnujakka í sýnileika í klassa 3 skv. EN ISO 20471 og vinnubuxum að lágmarki í klassa 1</w:t>
      </w:r>
      <w:r w:rsidRPr="00544A13">
        <w:rPr>
          <w:rFonts w:ascii="Arial" w:hAnsi="Arial" w:cs="Arial"/>
          <w:sz w:val="20"/>
          <w:szCs w:val="20"/>
        </w:rPr>
        <w:t>.</w:t>
      </w:r>
      <w:r>
        <w:rPr>
          <w:rFonts w:ascii="Arial" w:hAnsi="Arial" w:cs="Arial"/>
          <w:sz w:val="20"/>
          <w:szCs w:val="20"/>
        </w:rPr>
        <w:t xml:space="preserve"> Ef notast er við samfesting skal hann vera í sýnileika klassa 3.  </w:t>
      </w:r>
      <w:r w:rsidRPr="00544A13">
        <w:rPr>
          <w:rFonts w:ascii="Arial" w:hAnsi="Arial" w:cs="Arial"/>
          <w:sz w:val="20"/>
          <w:szCs w:val="20"/>
        </w:rPr>
        <w:t>Ával</w:t>
      </w:r>
      <w:r>
        <w:rPr>
          <w:rFonts w:ascii="Arial" w:hAnsi="Arial" w:cs="Arial"/>
          <w:sz w:val="20"/>
          <w:szCs w:val="20"/>
        </w:rPr>
        <w:t>l</w:t>
      </w:r>
      <w:r w:rsidRPr="00544A13">
        <w:rPr>
          <w:rFonts w:ascii="Arial" w:hAnsi="Arial" w:cs="Arial"/>
          <w:sz w:val="20"/>
          <w:szCs w:val="20"/>
        </w:rPr>
        <w:t xml:space="preserve">t skal bera </w:t>
      </w:r>
      <w:r>
        <w:rPr>
          <w:rFonts w:ascii="Arial" w:hAnsi="Arial" w:cs="Arial"/>
          <w:sz w:val="20"/>
          <w:szCs w:val="20"/>
        </w:rPr>
        <w:t>öryggis</w:t>
      </w:r>
      <w:r w:rsidRPr="00544A13">
        <w:rPr>
          <w:rFonts w:ascii="Arial" w:hAnsi="Arial" w:cs="Arial"/>
          <w:sz w:val="20"/>
          <w:szCs w:val="20"/>
        </w:rPr>
        <w:t>hjálm</w:t>
      </w:r>
      <w:r>
        <w:rPr>
          <w:rFonts w:ascii="Arial" w:hAnsi="Arial" w:cs="Arial"/>
          <w:sz w:val="20"/>
          <w:szCs w:val="20"/>
        </w:rPr>
        <w:t>,</w:t>
      </w:r>
      <w:r w:rsidRPr="00544A13">
        <w:rPr>
          <w:rFonts w:ascii="Arial" w:hAnsi="Arial" w:cs="Arial"/>
          <w:sz w:val="20"/>
          <w:szCs w:val="20"/>
        </w:rPr>
        <w:t xml:space="preserve"> öryggisgleraugu</w:t>
      </w:r>
      <w:r>
        <w:rPr>
          <w:rFonts w:ascii="Arial" w:hAnsi="Arial" w:cs="Arial"/>
          <w:sz w:val="20"/>
          <w:szCs w:val="20"/>
        </w:rPr>
        <w:t xml:space="preserve"> </w:t>
      </w:r>
      <w:r w:rsidRPr="00AF6576">
        <w:rPr>
          <w:rFonts w:ascii="Arial" w:hAnsi="Arial" w:cs="Arial"/>
          <w:sz w:val="20"/>
          <w:szCs w:val="20"/>
        </w:rPr>
        <w:t>og öryggisskó</w:t>
      </w:r>
      <w:r>
        <w:rPr>
          <w:rFonts w:ascii="Arial" w:hAnsi="Arial" w:cs="Arial"/>
          <w:sz w:val="20"/>
          <w:szCs w:val="20"/>
        </w:rPr>
        <w:t xml:space="preserve">. </w:t>
      </w:r>
    </w:p>
    <w:p w14:paraId="72A85AD5" w14:textId="77777777" w:rsidR="005C6A12" w:rsidRDefault="005C6A12" w:rsidP="005C6A12">
      <w:pPr>
        <w:pStyle w:val="ListParagraph"/>
        <w:numPr>
          <w:ilvl w:val="0"/>
          <w:numId w:val="18"/>
        </w:numPr>
        <w:spacing w:after="160" w:line="360" w:lineRule="auto"/>
        <w:contextualSpacing/>
        <w:rPr>
          <w:rFonts w:ascii="Arial" w:hAnsi="Arial" w:cs="Arial"/>
          <w:sz w:val="20"/>
          <w:szCs w:val="20"/>
        </w:rPr>
      </w:pPr>
      <w:r w:rsidRPr="00544A13">
        <w:rPr>
          <w:rFonts w:ascii="Arial" w:hAnsi="Arial" w:cs="Arial"/>
          <w:sz w:val="20"/>
          <w:szCs w:val="20"/>
        </w:rPr>
        <w:t xml:space="preserve">Ef unnið er </w:t>
      </w:r>
      <w:r>
        <w:rPr>
          <w:rFonts w:ascii="Arial" w:hAnsi="Arial" w:cs="Arial"/>
          <w:sz w:val="20"/>
          <w:szCs w:val="20"/>
        </w:rPr>
        <w:t>á verkstæði</w:t>
      </w:r>
      <w:r w:rsidRPr="00544A13">
        <w:rPr>
          <w:rFonts w:ascii="Arial" w:hAnsi="Arial" w:cs="Arial"/>
          <w:sz w:val="20"/>
          <w:szCs w:val="20"/>
        </w:rPr>
        <w:t xml:space="preserve"> er </w:t>
      </w:r>
      <w:r>
        <w:rPr>
          <w:rFonts w:ascii="Arial" w:hAnsi="Arial" w:cs="Arial"/>
          <w:sz w:val="20"/>
          <w:szCs w:val="20"/>
        </w:rPr>
        <w:t>lágmarkskrafa sýnileiki klassi 1.</w:t>
      </w:r>
      <w:r w:rsidRPr="00544A13">
        <w:rPr>
          <w:rFonts w:ascii="Arial" w:hAnsi="Arial" w:cs="Arial"/>
          <w:sz w:val="20"/>
          <w:szCs w:val="20"/>
        </w:rPr>
        <w:t xml:space="preserve"> Áva</w:t>
      </w:r>
      <w:r>
        <w:rPr>
          <w:rFonts w:ascii="Arial" w:hAnsi="Arial" w:cs="Arial"/>
          <w:sz w:val="20"/>
          <w:szCs w:val="20"/>
        </w:rPr>
        <w:t>l</w:t>
      </w:r>
      <w:r w:rsidRPr="00544A13">
        <w:rPr>
          <w:rFonts w:ascii="Arial" w:hAnsi="Arial" w:cs="Arial"/>
          <w:sz w:val="20"/>
          <w:szCs w:val="20"/>
        </w:rPr>
        <w:t xml:space="preserve">lt skal </w:t>
      </w:r>
      <w:r>
        <w:rPr>
          <w:rFonts w:ascii="Arial" w:hAnsi="Arial" w:cs="Arial"/>
          <w:sz w:val="20"/>
          <w:szCs w:val="20"/>
        </w:rPr>
        <w:t>nota</w:t>
      </w:r>
      <w:r w:rsidRPr="00544A13">
        <w:rPr>
          <w:rFonts w:ascii="Arial" w:hAnsi="Arial" w:cs="Arial"/>
          <w:sz w:val="20"/>
          <w:szCs w:val="20"/>
        </w:rPr>
        <w:t xml:space="preserve"> </w:t>
      </w:r>
      <w:r>
        <w:rPr>
          <w:rFonts w:ascii="Arial" w:hAnsi="Arial" w:cs="Arial"/>
          <w:sz w:val="20"/>
          <w:szCs w:val="20"/>
        </w:rPr>
        <w:t>öryggis</w:t>
      </w:r>
      <w:r w:rsidRPr="00544A13">
        <w:rPr>
          <w:rFonts w:ascii="Arial" w:hAnsi="Arial" w:cs="Arial"/>
          <w:sz w:val="20"/>
          <w:szCs w:val="20"/>
        </w:rPr>
        <w:t>hjálm</w:t>
      </w:r>
      <w:r>
        <w:rPr>
          <w:rFonts w:ascii="Arial" w:hAnsi="Arial" w:cs="Arial"/>
          <w:sz w:val="20"/>
          <w:szCs w:val="20"/>
        </w:rPr>
        <w:t>,</w:t>
      </w:r>
      <w:r w:rsidRPr="00544A13">
        <w:rPr>
          <w:rFonts w:ascii="Arial" w:hAnsi="Arial" w:cs="Arial"/>
          <w:sz w:val="20"/>
          <w:szCs w:val="20"/>
        </w:rPr>
        <w:t xml:space="preserve"> öryggisgleraugu</w:t>
      </w:r>
      <w:r>
        <w:rPr>
          <w:rFonts w:ascii="Arial" w:hAnsi="Arial" w:cs="Arial"/>
          <w:sz w:val="20"/>
          <w:szCs w:val="20"/>
        </w:rPr>
        <w:t xml:space="preserve"> </w:t>
      </w:r>
      <w:r w:rsidRPr="00AF6576">
        <w:rPr>
          <w:rFonts w:ascii="Arial" w:hAnsi="Arial" w:cs="Arial"/>
          <w:sz w:val="20"/>
          <w:szCs w:val="20"/>
        </w:rPr>
        <w:t>og öryggisskó</w:t>
      </w:r>
      <w:r w:rsidRPr="00544A13">
        <w:rPr>
          <w:rFonts w:ascii="Arial" w:hAnsi="Arial" w:cs="Arial"/>
          <w:sz w:val="20"/>
          <w:szCs w:val="20"/>
        </w:rPr>
        <w:t xml:space="preserve"> nema á tilteknum gönguleiðum</w:t>
      </w:r>
      <w:r>
        <w:rPr>
          <w:rFonts w:ascii="Arial" w:hAnsi="Arial" w:cs="Arial"/>
          <w:sz w:val="20"/>
          <w:szCs w:val="20"/>
        </w:rPr>
        <w:t>, skrifstofurýmum og kaffistofum</w:t>
      </w:r>
      <w:r w:rsidRPr="00544A13">
        <w:rPr>
          <w:rFonts w:ascii="Arial" w:hAnsi="Arial" w:cs="Arial"/>
          <w:sz w:val="20"/>
          <w:szCs w:val="20"/>
        </w:rPr>
        <w:t>.</w:t>
      </w:r>
    </w:p>
    <w:p w14:paraId="3FB1818F" w14:textId="77777777" w:rsidR="005C6A12" w:rsidRDefault="005C6A12" w:rsidP="005C6A12">
      <w:pPr>
        <w:pStyle w:val="ListParagraph"/>
        <w:numPr>
          <w:ilvl w:val="0"/>
          <w:numId w:val="18"/>
        </w:numPr>
        <w:spacing w:after="160" w:line="360" w:lineRule="auto"/>
        <w:contextualSpacing/>
        <w:rPr>
          <w:rFonts w:ascii="Arial" w:hAnsi="Arial" w:cs="Arial"/>
          <w:sz w:val="20"/>
          <w:szCs w:val="20"/>
        </w:rPr>
      </w:pPr>
      <w:r>
        <w:rPr>
          <w:rFonts w:ascii="Arial" w:hAnsi="Arial" w:cs="Arial"/>
          <w:sz w:val="20"/>
          <w:szCs w:val="20"/>
        </w:rPr>
        <w:t>Ljósbogavörn fatnaðar starfsfólks og verkaka skal vera að lágmarki 8cal/cm2.</w:t>
      </w:r>
    </w:p>
    <w:p w14:paraId="17C41F3F" w14:textId="77777777" w:rsidR="005C6A12" w:rsidRDefault="005C6A12" w:rsidP="005C6A12">
      <w:pPr>
        <w:pStyle w:val="ListParagraph"/>
        <w:numPr>
          <w:ilvl w:val="0"/>
          <w:numId w:val="18"/>
        </w:numPr>
        <w:spacing w:after="160" w:line="360" w:lineRule="auto"/>
        <w:contextualSpacing/>
        <w:rPr>
          <w:rFonts w:ascii="Arial" w:hAnsi="Arial" w:cs="Arial"/>
          <w:sz w:val="20"/>
          <w:szCs w:val="20"/>
        </w:rPr>
      </w:pPr>
      <w:r>
        <w:rPr>
          <w:rFonts w:ascii="Arial" w:hAnsi="Arial" w:cs="Arial"/>
          <w:sz w:val="20"/>
          <w:szCs w:val="20"/>
        </w:rPr>
        <w:t>Öryggisskór skulu vera vottaðir samkvæmt EN ISO 20345.</w:t>
      </w:r>
    </w:p>
    <w:p w14:paraId="59EF74A0" w14:textId="77777777" w:rsidR="005C6A12" w:rsidRDefault="005C6A12" w:rsidP="005C6A12">
      <w:pPr>
        <w:pStyle w:val="ListParagraph"/>
        <w:numPr>
          <w:ilvl w:val="0"/>
          <w:numId w:val="18"/>
        </w:numPr>
        <w:spacing w:after="160" w:line="360" w:lineRule="auto"/>
        <w:contextualSpacing/>
        <w:rPr>
          <w:rFonts w:ascii="Arial" w:hAnsi="Arial" w:cs="Arial"/>
          <w:sz w:val="20"/>
          <w:szCs w:val="20"/>
        </w:rPr>
      </w:pPr>
      <w:r>
        <w:rPr>
          <w:rFonts w:ascii="Arial" w:hAnsi="Arial" w:cs="Arial"/>
          <w:sz w:val="20"/>
          <w:szCs w:val="20"/>
        </w:rPr>
        <w:t>Öryggishjálmar skulu hafa EN 397 vottun auk 1000Vac rafmagnsvottunar skv. EN 50365 fyrir rafvirkja.</w:t>
      </w:r>
    </w:p>
    <w:p w14:paraId="5259F591" w14:textId="77777777" w:rsidR="005C6A12" w:rsidRPr="00D53110" w:rsidRDefault="005C6A12" w:rsidP="005C6A12">
      <w:pPr>
        <w:pStyle w:val="ListParagraph"/>
        <w:numPr>
          <w:ilvl w:val="0"/>
          <w:numId w:val="18"/>
        </w:numPr>
        <w:spacing w:after="160" w:line="360" w:lineRule="auto"/>
        <w:contextualSpacing/>
        <w:rPr>
          <w:rFonts w:ascii="Arial" w:hAnsi="Arial" w:cs="Arial"/>
          <w:sz w:val="20"/>
          <w:szCs w:val="20"/>
        </w:rPr>
      </w:pPr>
      <w:r>
        <w:rPr>
          <w:rFonts w:ascii="Arial" w:hAnsi="Arial" w:cs="Arial"/>
          <w:sz w:val="20"/>
          <w:szCs w:val="20"/>
        </w:rPr>
        <w:t xml:space="preserve">Sérfræðingar og aðrir í eftirliti á verkstað skulu vera í ljósbogavottuðum fatnaði og í sýnileika klassa 3 að ofan. Buxur skulu vera ljósbogavottaðar en þurfa ekki að vera í sýnileika. </w:t>
      </w:r>
      <w:r w:rsidRPr="00544A13">
        <w:rPr>
          <w:rFonts w:ascii="Arial" w:hAnsi="Arial" w:cs="Arial"/>
          <w:sz w:val="20"/>
          <w:szCs w:val="20"/>
        </w:rPr>
        <w:t>Ával</w:t>
      </w:r>
      <w:r>
        <w:rPr>
          <w:rFonts w:ascii="Arial" w:hAnsi="Arial" w:cs="Arial"/>
          <w:sz w:val="20"/>
          <w:szCs w:val="20"/>
        </w:rPr>
        <w:t>l</w:t>
      </w:r>
      <w:r w:rsidRPr="00544A13">
        <w:rPr>
          <w:rFonts w:ascii="Arial" w:hAnsi="Arial" w:cs="Arial"/>
          <w:sz w:val="20"/>
          <w:szCs w:val="20"/>
        </w:rPr>
        <w:t xml:space="preserve">t skal </w:t>
      </w:r>
      <w:r>
        <w:rPr>
          <w:rFonts w:ascii="Arial" w:hAnsi="Arial" w:cs="Arial"/>
          <w:sz w:val="20"/>
          <w:szCs w:val="20"/>
        </w:rPr>
        <w:t>nota</w:t>
      </w:r>
      <w:r w:rsidRPr="00544A13">
        <w:rPr>
          <w:rFonts w:ascii="Arial" w:hAnsi="Arial" w:cs="Arial"/>
          <w:sz w:val="20"/>
          <w:szCs w:val="20"/>
        </w:rPr>
        <w:t xml:space="preserve"> </w:t>
      </w:r>
      <w:r>
        <w:rPr>
          <w:rFonts w:ascii="Arial" w:hAnsi="Arial" w:cs="Arial"/>
          <w:sz w:val="20"/>
          <w:szCs w:val="20"/>
        </w:rPr>
        <w:t>öryggis</w:t>
      </w:r>
      <w:r w:rsidRPr="00544A13">
        <w:rPr>
          <w:rFonts w:ascii="Arial" w:hAnsi="Arial" w:cs="Arial"/>
          <w:sz w:val="20"/>
          <w:szCs w:val="20"/>
        </w:rPr>
        <w:t>hjálm</w:t>
      </w:r>
      <w:r>
        <w:rPr>
          <w:rFonts w:ascii="Arial" w:hAnsi="Arial" w:cs="Arial"/>
          <w:sz w:val="20"/>
          <w:szCs w:val="20"/>
        </w:rPr>
        <w:t>,</w:t>
      </w:r>
      <w:r w:rsidRPr="00544A13">
        <w:rPr>
          <w:rFonts w:ascii="Arial" w:hAnsi="Arial" w:cs="Arial"/>
          <w:sz w:val="20"/>
          <w:szCs w:val="20"/>
        </w:rPr>
        <w:t xml:space="preserve"> öryggisgleraugu</w:t>
      </w:r>
      <w:r>
        <w:rPr>
          <w:rFonts w:ascii="Arial" w:hAnsi="Arial" w:cs="Arial"/>
          <w:sz w:val="20"/>
          <w:szCs w:val="20"/>
        </w:rPr>
        <w:t xml:space="preserve"> </w:t>
      </w:r>
      <w:r w:rsidRPr="00AF6576">
        <w:rPr>
          <w:rFonts w:ascii="Arial" w:hAnsi="Arial" w:cs="Arial"/>
          <w:sz w:val="20"/>
          <w:szCs w:val="20"/>
        </w:rPr>
        <w:t>og öryggisskó.</w:t>
      </w:r>
    </w:p>
    <w:p w14:paraId="602E948A" w14:textId="77777777" w:rsidR="005C6A12" w:rsidRPr="00B47C29" w:rsidRDefault="005C6A12" w:rsidP="005C6A12">
      <w:pPr>
        <w:pStyle w:val="ListParagraph"/>
        <w:numPr>
          <w:ilvl w:val="0"/>
          <w:numId w:val="18"/>
        </w:numPr>
        <w:spacing w:after="160" w:line="360" w:lineRule="auto"/>
        <w:contextualSpacing/>
        <w:rPr>
          <w:rFonts w:ascii="Arial" w:hAnsi="Arial" w:cs="Arial"/>
          <w:sz w:val="20"/>
          <w:szCs w:val="20"/>
        </w:rPr>
      </w:pPr>
      <w:r>
        <w:rPr>
          <w:rFonts w:ascii="Arial" w:hAnsi="Arial" w:cs="Arial"/>
          <w:sz w:val="20"/>
          <w:szCs w:val="20"/>
        </w:rPr>
        <w:t xml:space="preserve">Vinna við spennuhafa rafmagnsbúnað krefst tvöfalds lags ljósbogavottaðs fatnaðar. Ef ekki er mögulegt að staðfesta spennuleysi skal meðhöndla búnað sem spennuhafa og tvöfalt lag því krafa. </w:t>
      </w:r>
    </w:p>
    <w:p w14:paraId="76055C4E" w14:textId="77777777" w:rsidR="005C6A12" w:rsidRDefault="005C6A12" w:rsidP="005C6A12">
      <w:pPr>
        <w:pStyle w:val="ListParagraph"/>
        <w:numPr>
          <w:ilvl w:val="0"/>
          <w:numId w:val="18"/>
        </w:numPr>
        <w:spacing w:after="160" w:line="360" w:lineRule="auto"/>
        <w:contextualSpacing/>
        <w:rPr>
          <w:rFonts w:ascii="Arial" w:hAnsi="Arial" w:cs="Arial"/>
          <w:sz w:val="20"/>
          <w:szCs w:val="20"/>
        </w:rPr>
      </w:pPr>
      <w:r>
        <w:rPr>
          <w:rFonts w:ascii="Arial" w:hAnsi="Arial" w:cs="Arial"/>
          <w:sz w:val="20"/>
          <w:szCs w:val="20"/>
        </w:rPr>
        <w:t>Við suðuvinnu skal nota búnað sem uppfyllir EN 397 staðal fyrir öryggishjálma.</w:t>
      </w:r>
    </w:p>
    <w:p w14:paraId="46B304F0" w14:textId="79E8F117" w:rsidR="005C6A12" w:rsidRDefault="005C6A12" w:rsidP="005C6A12">
      <w:pPr>
        <w:pStyle w:val="ListParagraph"/>
        <w:numPr>
          <w:ilvl w:val="0"/>
          <w:numId w:val="18"/>
        </w:numPr>
        <w:spacing w:after="160" w:line="360" w:lineRule="auto"/>
        <w:contextualSpacing/>
        <w:rPr>
          <w:rFonts w:ascii="Arial" w:hAnsi="Arial" w:cs="Arial"/>
          <w:sz w:val="20"/>
          <w:szCs w:val="20"/>
        </w:rPr>
      </w:pPr>
      <w:r>
        <w:rPr>
          <w:rFonts w:ascii="Arial" w:hAnsi="Arial" w:cs="Arial"/>
          <w:sz w:val="20"/>
          <w:szCs w:val="20"/>
        </w:rPr>
        <w:t xml:space="preserve">Nota skal </w:t>
      </w:r>
      <w:r w:rsidR="00CC0CAC">
        <w:rPr>
          <w:rFonts w:ascii="Arial" w:hAnsi="Arial" w:cs="Arial"/>
          <w:sz w:val="20"/>
          <w:szCs w:val="20"/>
        </w:rPr>
        <w:t>vinnu</w:t>
      </w:r>
      <w:r>
        <w:rPr>
          <w:rFonts w:ascii="Arial" w:hAnsi="Arial" w:cs="Arial"/>
          <w:sz w:val="20"/>
          <w:szCs w:val="20"/>
        </w:rPr>
        <w:t>hanska við allar verklegar framkvæmdir, þá tegund sem hentar aðstæðum hverju sinni.</w:t>
      </w:r>
      <w:r w:rsidR="00CC0CAC">
        <w:rPr>
          <w:rFonts w:ascii="Arial" w:hAnsi="Arial" w:cs="Arial"/>
          <w:sz w:val="20"/>
          <w:szCs w:val="20"/>
        </w:rPr>
        <w:t xml:space="preserve"> Hanskar skulu vera vottaðir samkvæmt EN388. </w:t>
      </w:r>
      <w:r>
        <w:rPr>
          <w:rFonts w:ascii="Arial" w:hAnsi="Arial" w:cs="Arial"/>
          <w:sz w:val="20"/>
          <w:szCs w:val="20"/>
        </w:rPr>
        <w:t xml:space="preserve"> </w:t>
      </w:r>
    </w:p>
    <w:p w14:paraId="5CD1348A" w14:textId="32D7AF76" w:rsidR="005C6A12" w:rsidRDefault="005C6A12" w:rsidP="005C6A12">
      <w:pPr>
        <w:pStyle w:val="ListParagraph"/>
        <w:numPr>
          <w:ilvl w:val="0"/>
          <w:numId w:val="18"/>
        </w:numPr>
        <w:spacing w:after="160" w:line="360" w:lineRule="auto"/>
        <w:contextualSpacing/>
        <w:rPr>
          <w:rFonts w:ascii="Arial" w:hAnsi="Arial" w:cs="Arial"/>
          <w:sz w:val="20"/>
          <w:szCs w:val="20"/>
        </w:rPr>
      </w:pPr>
      <w:r>
        <w:rPr>
          <w:rFonts w:ascii="Arial" w:hAnsi="Arial" w:cs="Arial"/>
          <w:sz w:val="20"/>
          <w:szCs w:val="20"/>
        </w:rPr>
        <w:t>Nota skal skurðaþolna hanska við alla vinnu með hnífa.</w:t>
      </w:r>
      <w:r w:rsidR="001127FA">
        <w:rPr>
          <w:rFonts w:ascii="Arial" w:hAnsi="Arial" w:cs="Arial"/>
          <w:sz w:val="20"/>
          <w:szCs w:val="20"/>
        </w:rPr>
        <w:t xml:space="preserve"> Hanskarnir skulu vera vottaðir samkvæmt EN388 og hafa skurðaþol E-F samkvæmt sama staðli. </w:t>
      </w:r>
      <w:r>
        <w:rPr>
          <w:rFonts w:ascii="Arial" w:hAnsi="Arial" w:cs="Arial"/>
          <w:sz w:val="20"/>
          <w:szCs w:val="20"/>
        </w:rPr>
        <w:t xml:space="preserve"> </w:t>
      </w:r>
    </w:p>
    <w:p w14:paraId="60D98BAA" w14:textId="77777777" w:rsidR="005C6A12" w:rsidRDefault="005C6A12" w:rsidP="005C6A12">
      <w:pPr>
        <w:pStyle w:val="ListParagraph"/>
        <w:numPr>
          <w:ilvl w:val="0"/>
          <w:numId w:val="18"/>
        </w:numPr>
        <w:spacing w:after="160" w:line="360" w:lineRule="auto"/>
        <w:contextualSpacing/>
        <w:rPr>
          <w:rFonts w:ascii="Arial" w:hAnsi="Arial" w:cs="Arial"/>
          <w:sz w:val="20"/>
          <w:szCs w:val="20"/>
        </w:rPr>
      </w:pPr>
      <w:r>
        <w:rPr>
          <w:rFonts w:ascii="Arial" w:hAnsi="Arial" w:cs="Arial"/>
          <w:sz w:val="20"/>
          <w:szCs w:val="20"/>
        </w:rPr>
        <w:t>Sömu reglur eiga við um verktaka sem starfa fyrir Veitur.</w:t>
      </w:r>
    </w:p>
    <w:p w14:paraId="14CFEA6D" w14:textId="77777777" w:rsidR="005C6A12" w:rsidRPr="00544A13" w:rsidRDefault="005C6A12" w:rsidP="005C6A12">
      <w:pPr>
        <w:rPr>
          <w:rFonts w:ascii="Arial" w:hAnsi="Arial" w:cs="Arial"/>
          <w:sz w:val="20"/>
          <w:szCs w:val="20"/>
        </w:rPr>
      </w:pPr>
    </w:p>
    <w:p w14:paraId="07612022" w14:textId="77777777" w:rsidR="005C6A12" w:rsidRPr="00544A13" w:rsidRDefault="005C6A12" w:rsidP="005C6A12">
      <w:pPr>
        <w:rPr>
          <w:rFonts w:ascii="Arial" w:hAnsi="Arial" w:cs="Arial"/>
          <w:sz w:val="20"/>
          <w:szCs w:val="20"/>
        </w:rPr>
      </w:pPr>
    </w:p>
    <w:p w14:paraId="341A653C" w14:textId="77777777" w:rsidR="005C6A12" w:rsidRPr="00544A13" w:rsidRDefault="005C6A12" w:rsidP="005C6A12">
      <w:pPr>
        <w:spacing w:line="360" w:lineRule="auto"/>
        <w:rPr>
          <w:rFonts w:ascii="Arial" w:hAnsi="Arial" w:cs="Arial"/>
          <w:b/>
          <w:sz w:val="20"/>
          <w:szCs w:val="20"/>
        </w:rPr>
      </w:pPr>
      <w:r w:rsidRPr="00544A13">
        <w:rPr>
          <w:rFonts w:ascii="Arial" w:hAnsi="Arial" w:cs="Arial"/>
          <w:b/>
          <w:sz w:val="20"/>
          <w:szCs w:val="20"/>
        </w:rPr>
        <w:t xml:space="preserve">Huga þarf </w:t>
      </w:r>
      <w:r>
        <w:rPr>
          <w:rFonts w:ascii="Arial" w:hAnsi="Arial" w:cs="Arial"/>
          <w:b/>
          <w:sz w:val="20"/>
          <w:szCs w:val="20"/>
        </w:rPr>
        <w:t>að</w:t>
      </w:r>
      <w:r w:rsidRPr="00544A13">
        <w:rPr>
          <w:rFonts w:ascii="Arial" w:hAnsi="Arial" w:cs="Arial"/>
          <w:b/>
          <w:sz w:val="20"/>
          <w:szCs w:val="20"/>
        </w:rPr>
        <w:t xml:space="preserve"> eftirfarandi:</w:t>
      </w:r>
    </w:p>
    <w:p w14:paraId="73AA8111" w14:textId="77777777" w:rsidR="005C6A12" w:rsidRDefault="005C6A12" w:rsidP="005C6A12">
      <w:pPr>
        <w:pStyle w:val="ListParagraph"/>
        <w:numPr>
          <w:ilvl w:val="0"/>
          <w:numId w:val="19"/>
        </w:numPr>
        <w:spacing w:after="160" w:line="360" w:lineRule="auto"/>
        <w:contextualSpacing/>
        <w:rPr>
          <w:rFonts w:ascii="Arial" w:hAnsi="Arial" w:cs="Arial"/>
          <w:sz w:val="20"/>
          <w:szCs w:val="20"/>
        </w:rPr>
      </w:pPr>
      <w:r w:rsidRPr="00544A13">
        <w:rPr>
          <w:rFonts w:ascii="Arial" w:hAnsi="Arial" w:cs="Arial"/>
          <w:sz w:val="20"/>
          <w:szCs w:val="20"/>
        </w:rPr>
        <w:t>Skemmd</w:t>
      </w:r>
      <w:r>
        <w:rPr>
          <w:rFonts w:ascii="Arial" w:hAnsi="Arial" w:cs="Arial"/>
          <w:sz w:val="20"/>
          <w:szCs w:val="20"/>
        </w:rPr>
        <w:t>an fatnað skal endurnýja án tafar.</w:t>
      </w:r>
    </w:p>
    <w:p w14:paraId="6F2653F2" w14:textId="77777777" w:rsidR="005C6A12" w:rsidRPr="00544A13" w:rsidRDefault="005C6A12" w:rsidP="005C6A12">
      <w:pPr>
        <w:pStyle w:val="ListParagraph"/>
        <w:numPr>
          <w:ilvl w:val="0"/>
          <w:numId w:val="19"/>
        </w:numPr>
        <w:spacing w:after="160" w:line="360" w:lineRule="auto"/>
        <w:contextualSpacing/>
        <w:rPr>
          <w:rFonts w:ascii="Arial" w:hAnsi="Arial" w:cs="Arial"/>
          <w:sz w:val="20"/>
          <w:szCs w:val="20"/>
        </w:rPr>
      </w:pPr>
      <w:r>
        <w:rPr>
          <w:rFonts w:ascii="Arial" w:hAnsi="Arial" w:cs="Arial"/>
          <w:sz w:val="20"/>
          <w:szCs w:val="20"/>
        </w:rPr>
        <w:t xml:space="preserve">Óhreinn fatnaður veitir ekki góða vörn og skal þvo eftir þörfum.  </w:t>
      </w:r>
    </w:p>
    <w:p w14:paraId="2C6F64F9" w14:textId="77777777" w:rsidR="005C6A12" w:rsidRPr="00544A13" w:rsidRDefault="005C6A12" w:rsidP="005C6A12">
      <w:pPr>
        <w:pStyle w:val="ListParagraph"/>
        <w:numPr>
          <w:ilvl w:val="0"/>
          <w:numId w:val="19"/>
        </w:numPr>
        <w:spacing w:line="360" w:lineRule="auto"/>
        <w:rPr>
          <w:rFonts w:ascii="Arial" w:hAnsi="Arial" w:cs="Arial"/>
          <w:sz w:val="20"/>
          <w:szCs w:val="20"/>
        </w:rPr>
      </w:pPr>
      <w:r w:rsidRPr="00544A13">
        <w:rPr>
          <w:rFonts w:ascii="Arial" w:hAnsi="Arial" w:cs="Arial"/>
          <w:sz w:val="20"/>
          <w:szCs w:val="20"/>
        </w:rPr>
        <w:t>Mikilvægt er að fylgja settum þvottaleiðbeiningum</w:t>
      </w:r>
      <w:r>
        <w:rPr>
          <w:rFonts w:ascii="Arial" w:hAnsi="Arial" w:cs="Arial"/>
          <w:sz w:val="20"/>
          <w:szCs w:val="20"/>
        </w:rPr>
        <w:t xml:space="preserve">, </w:t>
      </w:r>
      <w:r w:rsidRPr="00544A13">
        <w:rPr>
          <w:rFonts w:ascii="Arial" w:hAnsi="Arial" w:cs="Arial"/>
          <w:sz w:val="20"/>
          <w:szCs w:val="20"/>
        </w:rPr>
        <w:t>mýkingarefni á ekki að nota</w:t>
      </w:r>
      <w:r>
        <w:rPr>
          <w:rFonts w:ascii="Arial" w:hAnsi="Arial" w:cs="Arial"/>
          <w:sz w:val="20"/>
          <w:szCs w:val="20"/>
        </w:rPr>
        <w:t xml:space="preserve"> og fatnað skal þvo á röngunni til að hlífa ljósbogavörn og endurskini. </w:t>
      </w:r>
    </w:p>
    <w:p w14:paraId="48817A40" w14:textId="77777777" w:rsidR="005C6A12" w:rsidRPr="00544A13" w:rsidRDefault="005C6A12" w:rsidP="005C6A12">
      <w:pPr>
        <w:pStyle w:val="ListParagraph"/>
        <w:numPr>
          <w:ilvl w:val="0"/>
          <w:numId w:val="19"/>
        </w:numPr>
        <w:spacing w:line="360" w:lineRule="auto"/>
        <w:rPr>
          <w:rFonts w:ascii="Arial" w:hAnsi="Arial" w:cs="Arial"/>
          <w:sz w:val="20"/>
          <w:szCs w:val="20"/>
        </w:rPr>
      </w:pPr>
      <w:r>
        <w:rPr>
          <w:rFonts w:ascii="Arial" w:hAnsi="Arial" w:cs="Arial"/>
          <w:sz w:val="20"/>
          <w:szCs w:val="20"/>
        </w:rPr>
        <w:t xml:space="preserve">Belti skulu vera án málmhluta. </w:t>
      </w:r>
    </w:p>
    <w:p w14:paraId="779AED84" w14:textId="20124423" w:rsidR="00544A13" w:rsidRPr="005C6A12" w:rsidRDefault="00C82DE1" w:rsidP="005C6A12">
      <w:r w:rsidRPr="005C6A12">
        <w:t xml:space="preserve"> </w:t>
      </w:r>
    </w:p>
    <w:sectPr w:rsidR="00544A13" w:rsidRPr="005C6A12" w:rsidSect="00FA1966">
      <w:headerReference w:type="default" r:id="rId15"/>
      <w:footerReference w:type="default" r:id="rId16"/>
      <w:pgSz w:w="11907" w:h="16840" w:code="9"/>
      <w:pgMar w:top="1341" w:right="851" w:bottom="1134" w:left="709" w:header="51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842C" w14:textId="77777777" w:rsidR="00544A13" w:rsidRDefault="00544A13">
      <w:r>
        <w:separator/>
      </w:r>
    </w:p>
  </w:endnote>
  <w:endnote w:type="continuationSeparator" w:id="0">
    <w:p w14:paraId="2333A916" w14:textId="77777777" w:rsidR="00544A13" w:rsidRDefault="0054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9439"/>
      <w:gridCol w:w="908"/>
    </w:tblGrid>
    <w:tr w:rsidR="00115AE7" w:rsidRPr="00FA0CB5" w14:paraId="2BBF561B" w14:textId="77777777" w:rsidTr="009A0C9D">
      <w:tc>
        <w:tcPr>
          <w:tcW w:w="12582" w:type="dxa"/>
          <w:tcBorders>
            <w:right w:val="single" w:sz="4" w:space="0" w:color="auto"/>
          </w:tcBorders>
        </w:tcPr>
        <w:p w14:paraId="61F25DDC" w14:textId="4A4BF202" w:rsidR="00115AE7" w:rsidRPr="00EF7C08" w:rsidRDefault="00115AE7" w:rsidP="009A0C9D">
          <w:pPr>
            <w:pStyle w:val="Footer"/>
            <w:tabs>
              <w:tab w:val="clear" w:pos="4153"/>
              <w:tab w:val="clear" w:pos="8306"/>
              <w:tab w:val="right" w:pos="9072"/>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FABAF364-F03E-48D4-AC16-FB1F6D4ACDB1}"/>
              <w:text/>
            </w:sdtPr>
            <w:sdtEndPr/>
            <w:sdtContent>
              <w:r w:rsidR="002037AF">
                <w:rPr>
                  <w:rFonts w:ascii="Arial" w:hAnsi="Arial" w:cs="Arial"/>
                  <w:sz w:val="16"/>
                  <w:szCs w:val="16"/>
                </w:rPr>
                <w:t>Haukur Grönli</w:t>
              </w:r>
            </w:sdtContent>
          </w:sdt>
          <w:r w:rsidRPr="00EF7C08">
            <w:rPr>
              <w:rFonts w:ascii="Arial" w:hAnsi="Arial" w:cs="Arial"/>
              <w:sz w:val="16"/>
              <w:szCs w:val="16"/>
            </w:rPr>
            <w:tab/>
          </w:r>
          <w:r>
            <w:rPr>
              <w:rFonts w:ascii="Arial" w:hAnsi="Arial" w:cs="Arial"/>
              <w:sz w:val="16"/>
              <w:szCs w:val="16"/>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658197410"/>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FABAF364-F03E-48D4-AC16-FB1F6D4ACDB1}"/>
              <w:date w:fullDate="2023-08-02T15:36:00Z">
                <w:dateFormat w:val="d.M.yyyy"/>
                <w:lid w:val="is-IS"/>
                <w:storeMappedDataAs w:val="dateTime"/>
                <w:calendar w:val="gregorian"/>
              </w:date>
            </w:sdtPr>
            <w:sdtEndPr/>
            <w:sdtContent>
              <w:r w:rsidR="00CE365D">
                <w:rPr>
                  <w:rFonts w:ascii="Arial" w:hAnsi="Arial" w:cs="Arial"/>
                  <w:sz w:val="16"/>
                  <w:szCs w:val="16"/>
                </w:rPr>
                <w:t>2.8.2023</w:t>
              </w:r>
            </w:sdtContent>
          </w:sdt>
        </w:p>
      </w:tc>
      <w:tc>
        <w:tcPr>
          <w:tcW w:w="1638" w:type="dxa"/>
          <w:tcBorders>
            <w:top w:val="single" w:sz="4" w:space="0" w:color="auto"/>
            <w:left w:val="single" w:sz="4" w:space="0" w:color="auto"/>
          </w:tcBorders>
        </w:tcPr>
        <w:p w14:paraId="2A079B5D" w14:textId="77777777" w:rsidR="00115AE7" w:rsidRPr="00EF7C08" w:rsidRDefault="00115AE7" w:rsidP="009A0C9D">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noProof/>
              <w:sz w:val="16"/>
              <w:szCs w:val="16"/>
            </w:rPr>
            <w:t>2</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noProof/>
              <w:sz w:val="16"/>
              <w:szCs w:val="16"/>
            </w:rPr>
            <w:t>2</w:t>
          </w:r>
          <w:r w:rsidRPr="00AC08B6">
            <w:rPr>
              <w:rFonts w:ascii="Arial" w:hAnsi="Arial" w:cs="Arial"/>
              <w:b/>
              <w:bCs/>
              <w:sz w:val="16"/>
              <w:szCs w:val="16"/>
            </w:rPr>
            <w:fldChar w:fldCharType="end"/>
          </w:r>
        </w:p>
        <w:p w14:paraId="00DFFB7B" w14:textId="77777777" w:rsidR="00115AE7" w:rsidRPr="00EF7C08" w:rsidRDefault="00115AE7" w:rsidP="009A0C9D">
          <w:pPr>
            <w:pStyle w:val="Footer"/>
            <w:rPr>
              <w:rFonts w:ascii="Arial" w:hAnsi="Arial" w:cs="Arial"/>
              <w:sz w:val="16"/>
              <w:szCs w:val="16"/>
            </w:rPr>
          </w:pPr>
        </w:p>
      </w:tc>
    </w:tr>
  </w:tbl>
  <w:p w14:paraId="4DC353FC" w14:textId="77777777" w:rsidR="00E83EB5" w:rsidRPr="00115AE7" w:rsidRDefault="00E83EB5" w:rsidP="00115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5615" w14:textId="77777777" w:rsidR="00544A13" w:rsidRDefault="00544A13">
      <w:r>
        <w:separator/>
      </w:r>
    </w:p>
  </w:footnote>
  <w:footnote w:type="continuationSeparator" w:id="0">
    <w:p w14:paraId="29CD71CD" w14:textId="77777777" w:rsidR="00544A13" w:rsidRDefault="00544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14"/>
      <w:gridCol w:w="5636"/>
    </w:tblGrid>
    <w:tr w:rsidR="00A94619" w:rsidRPr="00E708AF" w14:paraId="45611D54" w14:textId="77777777" w:rsidTr="00A81B1C">
      <w:trPr>
        <w:trHeight w:val="637"/>
      </w:trPr>
      <w:tc>
        <w:tcPr>
          <w:tcW w:w="9214" w:type="dxa"/>
        </w:tcPr>
        <w:p w14:paraId="309B448E" w14:textId="6D58193E" w:rsidR="00A94619" w:rsidRPr="009305C7" w:rsidRDefault="009305C7" w:rsidP="00660E41">
          <w:pPr>
            <w:pStyle w:val="Header"/>
            <w:jc w:val="right"/>
            <w:rPr>
              <w:rFonts w:ascii="Arial" w:hAnsi="Arial" w:cs="Arial"/>
              <w:b/>
              <w:bCs/>
              <w:caps/>
              <w:sz w:val="28"/>
              <w:szCs w:val="20"/>
            </w:rPr>
          </w:pPr>
          <w:r>
            <w:rPr>
              <w:rFonts w:ascii="Arial" w:hAnsi="Arial" w:cs="Arial"/>
              <w:b/>
              <w:bCs/>
              <w:caps/>
              <w:sz w:val="28"/>
              <w:szCs w:val="20"/>
            </w:rPr>
            <w:t xml:space="preserve"> </w:t>
          </w:r>
          <w:sdt>
            <w:sdtPr>
              <w:rPr>
                <w:rFonts w:ascii="Arial" w:hAnsi="Arial" w:cs="Arial"/>
                <w:b/>
                <w:bCs/>
                <w:caps/>
                <w:sz w:val="28"/>
                <w:szCs w:val="20"/>
              </w:rPr>
              <w:alias w:val="Starfseining"/>
              <w:tag w:val="e21029cc66744bc5a91bb7c252c18aa7"/>
              <w:id w:val="2056273827"/>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FABAF364-F03E-48D4-AC16-FB1F6D4ACDB1}"/>
              <w:text w:multiLine="1"/>
            </w:sdtPr>
            <w:sdtEndPr/>
            <w:sdtContent>
              <w:r w:rsidR="00CE365D">
                <w:rPr>
                  <w:rFonts w:ascii="Arial" w:hAnsi="Arial" w:cs="Arial"/>
                  <w:b/>
                  <w:bCs/>
                  <w:caps/>
                  <w:sz w:val="28"/>
                  <w:szCs w:val="20"/>
                </w:rPr>
                <w:t>Veitur sameiginlegt</w:t>
              </w:r>
            </w:sdtContent>
          </w:sdt>
          <w:r w:rsidR="00A94619" w:rsidRPr="009305C7">
            <w:rPr>
              <w:rFonts w:ascii="Arial" w:hAnsi="Arial" w:cs="Arial"/>
              <w:b/>
              <w:bCs/>
              <w:caps/>
              <w:sz w:val="28"/>
              <w:szCs w:val="20"/>
            </w:rPr>
            <w:t xml:space="preserve"> </w:t>
          </w:r>
        </w:p>
        <w:p w14:paraId="4FA1DAD2" w14:textId="4F8350B6" w:rsidR="00A94619" w:rsidRPr="009305C7" w:rsidRDefault="00A94619" w:rsidP="00DE03F4">
          <w:pPr>
            <w:pStyle w:val="NR1StyleHeading8CalibriDarkRed"/>
            <w:tabs>
              <w:tab w:val="right" w:pos="8080"/>
            </w:tabs>
            <w:ind w:left="1843"/>
            <w:jc w:val="right"/>
            <w:rPr>
              <w:rFonts w:ascii="Arial" w:hAnsi="Arial" w:cs="Arial"/>
              <w:caps/>
              <w:color w:val="auto"/>
            </w:rPr>
          </w:pPr>
          <w:r w:rsidRPr="009305C7">
            <w:rPr>
              <w:rFonts w:ascii="Arial" w:hAnsi="Arial" w:cs="Arial"/>
              <w:caps/>
              <w:color w:val="auto"/>
            </w:rPr>
            <w:tab/>
          </w:r>
          <w:sdt>
            <w:sdtPr>
              <w:rPr>
                <w:rFonts w:ascii="Arial" w:hAnsi="Arial" w:cs="Arial"/>
                <w:caps/>
                <w:color w:val="auto"/>
              </w:rPr>
              <w:alias w:val="Title"/>
              <w:tag w:val=""/>
              <w:id w:val="-526719538"/>
              <w:dataBinding w:prefixMappings="xmlns:ns0='http://purl.org/dc/elements/1.1/' xmlns:ns1='http://schemas.openxmlformats.org/package/2006/metadata/core-properties' " w:xpath="/ns1:coreProperties[1]/ns0:title[1]" w:storeItemID="{6C3C8BC8-F283-45AE-878A-BAB7291924A1}"/>
              <w:text/>
            </w:sdtPr>
            <w:sdtEndPr/>
            <w:sdtContent>
              <w:r w:rsidR="001127FA">
                <w:rPr>
                  <w:rFonts w:ascii="Arial" w:hAnsi="Arial" w:cs="Arial"/>
                  <w:caps/>
                  <w:color w:val="auto"/>
                </w:rPr>
                <w:t>Vinnufatastaðall Veitna</w:t>
              </w:r>
            </w:sdtContent>
          </w:sdt>
        </w:p>
      </w:tc>
      <w:tc>
        <w:tcPr>
          <w:tcW w:w="5636" w:type="dxa"/>
        </w:tcPr>
        <w:p w14:paraId="0F547EF6" w14:textId="77777777" w:rsidR="00A94619" w:rsidRPr="00747366" w:rsidRDefault="00A94619" w:rsidP="00660E41">
          <w:pPr>
            <w:pStyle w:val="Header"/>
            <w:rPr>
              <w:rFonts w:ascii="Arial" w:hAnsi="Arial" w:cs="Arial"/>
              <w:b/>
              <w:caps/>
              <w:sz w:val="28"/>
              <w:szCs w:val="28"/>
            </w:rPr>
          </w:pPr>
        </w:p>
        <w:p w14:paraId="37976096" w14:textId="707408B9" w:rsidR="00A94619" w:rsidRPr="00ED7A2A" w:rsidRDefault="00CE365D" w:rsidP="00660E41">
          <w:pPr>
            <w:pStyle w:val="Header"/>
            <w:ind w:right="-156"/>
            <w:rPr>
              <w:rFonts w:ascii="Arial" w:hAnsi="Arial" w:cs="Arial"/>
              <w:bCs/>
              <w:sz w:val="36"/>
              <w:szCs w:val="36"/>
            </w:rPr>
          </w:pPr>
          <w:sdt>
            <w:sdtPr>
              <w:rPr>
                <w:rFonts w:ascii="Arial" w:hAnsi="Arial" w:cs="Arial"/>
                <w:b/>
                <w:caps/>
                <w:sz w:val="28"/>
                <w:szCs w:val="28"/>
              </w:rPr>
              <w:alias w:val="Auðkenni"/>
              <w:tag w:val="HBAudkenni"/>
              <w:id w:val="-587692298"/>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FABAF364-F03E-48D4-AC16-FB1F6D4ACDB1}"/>
              <w:text/>
            </w:sdtPr>
            <w:sdtEndPr/>
            <w:sdtContent>
              <w:r w:rsidR="00544A13">
                <w:rPr>
                  <w:rFonts w:ascii="Arial" w:hAnsi="Arial" w:cs="Arial"/>
                  <w:b/>
                  <w:caps/>
                  <w:sz w:val="28"/>
                  <w:szCs w:val="28"/>
                </w:rPr>
                <w:t>LBV-155</w:t>
              </w:r>
            </w:sdtContent>
          </w:sdt>
          <w:r w:rsidR="00A94619" w:rsidRPr="00747366">
            <w:rPr>
              <w:rFonts w:ascii="Arial" w:hAnsi="Arial" w:cs="Arial"/>
              <w:b/>
              <w:caps/>
              <w:sz w:val="28"/>
              <w:szCs w:val="28"/>
            </w:rPr>
            <w:t>-</w:t>
          </w:r>
          <w:sdt>
            <w:sdtPr>
              <w:rPr>
                <w:rFonts w:ascii="Arial" w:hAnsi="Arial" w:cs="Arial"/>
                <w:b/>
                <w:caps/>
                <w:sz w:val="28"/>
                <w:szCs w:val="28"/>
              </w:rPr>
              <w:alias w:val="Útgáfunúmer"/>
              <w:tag w:val="HBUtgafa"/>
              <w:id w:val="1129592103"/>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FABAF364-F03E-48D4-AC16-FB1F6D4ACDB1}"/>
              <w:text/>
            </w:sdtPr>
            <w:sdtEndPr/>
            <w:sdtContent>
              <w:r>
                <w:rPr>
                  <w:rFonts w:ascii="Arial" w:hAnsi="Arial" w:cs="Arial"/>
                  <w:b/>
                  <w:caps/>
                  <w:sz w:val="28"/>
                  <w:szCs w:val="28"/>
                </w:rPr>
                <w:t>11.0</w:t>
              </w:r>
            </w:sdtContent>
          </w:sdt>
        </w:p>
      </w:tc>
    </w:tr>
  </w:tbl>
  <w:p w14:paraId="39AEFA41" w14:textId="77777777" w:rsidR="00E83EB5" w:rsidRPr="00F651AA" w:rsidRDefault="00A94619" w:rsidP="007D6467">
    <w:pPr>
      <w:pStyle w:val="Footer"/>
      <w:tabs>
        <w:tab w:val="clear" w:pos="4153"/>
        <w:tab w:val="clear" w:pos="8306"/>
        <w:tab w:val="center" w:pos="5102"/>
        <w:tab w:val="left" w:pos="8364"/>
        <w:tab w:val="right" w:pos="10205"/>
      </w:tabs>
      <w:rPr>
        <w:rFonts w:ascii="Arial" w:hAnsi="Arial" w:cs="Arial"/>
      </w:rPr>
    </w:pPr>
    <w:r>
      <w:rPr>
        <w:rFonts w:ascii="Arial" w:hAnsi="Arial" w:cs="Arial"/>
        <w:noProof/>
        <w:lang w:eastAsia="is-IS"/>
      </w:rPr>
      <w:drawing>
        <wp:anchor distT="0" distB="0" distL="114300" distR="114300" simplePos="0" relativeHeight="251659264" behindDoc="0" locked="0" layoutInCell="1" allowOverlap="1" wp14:anchorId="6912B3D0" wp14:editId="0D891E3D">
          <wp:simplePos x="0" y="0"/>
          <wp:positionH relativeFrom="column">
            <wp:posOffset>229142</wp:posOffset>
          </wp:positionH>
          <wp:positionV relativeFrom="paragraph">
            <wp:posOffset>-582326</wp:posOffset>
          </wp:positionV>
          <wp:extent cx="556260" cy="571500"/>
          <wp:effectExtent l="0" t="0" r="0" b="0"/>
          <wp:wrapNone/>
          <wp:docPr id="7" name="Picture 7"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608F"/>
    <w:multiLevelType w:val="multilevel"/>
    <w:tmpl w:val="DDBE6380"/>
    <w:lvl w:ilvl="0">
      <w:start w:val="1"/>
      <w:numFmt w:val="decimal"/>
      <w:pStyle w:val="Fyrirsgn11"/>
      <w:suff w:val="space"/>
      <w:lvlText w:val="%1."/>
      <w:lvlJc w:val="left"/>
      <w:pPr>
        <w:ind w:left="680" w:hanging="680"/>
      </w:pPr>
      <w:rPr>
        <w:rFonts w:ascii="Calibri" w:hAnsi="Calibri" w:cs="Times New Roman" w:hint="default"/>
        <w:b/>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Fyrirsgn21"/>
      <w:suff w:val="space"/>
      <w:lvlText w:val="%1.%2."/>
      <w:lvlJc w:val="left"/>
      <w:pPr>
        <w:ind w:left="680" w:hanging="680"/>
      </w:pPr>
      <w:rPr>
        <w:rFonts w:ascii="Calibri" w:hAnsi="Calibri" w:cs="Times New Roman"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yrirsgn31"/>
      <w:suff w:val="space"/>
      <w:lvlText w:val="%1.%2.%3."/>
      <w:lvlJc w:val="left"/>
      <w:pPr>
        <w:ind w:left="680" w:hanging="680"/>
      </w:pPr>
      <w:rPr>
        <w:rFonts w:ascii="Calibri" w:hAnsi="Calibri"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73"/>
        </w:tabs>
        <w:ind w:left="441" w:hanging="648"/>
      </w:pPr>
      <w:rPr>
        <w:rFonts w:hint="default"/>
      </w:rPr>
    </w:lvl>
    <w:lvl w:ilvl="4">
      <w:start w:val="1"/>
      <w:numFmt w:val="decimal"/>
      <w:lvlText w:val="%1.%2.%3.%4.%5."/>
      <w:lvlJc w:val="left"/>
      <w:pPr>
        <w:tabs>
          <w:tab w:val="num" w:pos="1233"/>
        </w:tabs>
        <w:ind w:left="945" w:hanging="792"/>
      </w:pPr>
      <w:rPr>
        <w:rFonts w:hint="default"/>
      </w:rPr>
    </w:lvl>
    <w:lvl w:ilvl="5">
      <w:start w:val="1"/>
      <w:numFmt w:val="decimal"/>
      <w:lvlText w:val="%1.%2.%3.%4.%5.%6."/>
      <w:lvlJc w:val="left"/>
      <w:pPr>
        <w:tabs>
          <w:tab w:val="num" w:pos="1953"/>
        </w:tabs>
        <w:ind w:left="1449" w:hanging="936"/>
      </w:pPr>
      <w:rPr>
        <w:rFonts w:hint="default"/>
      </w:rPr>
    </w:lvl>
    <w:lvl w:ilvl="6">
      <w:start w:val="1"/>
      <w:numFmt w:val="decimal"/>
      <w:lvlText w:val="%1.%2.%3.%4.%5.%6.%7."/>
      <w:lvlJc w:val="left"/>
      <w:pPr>
        <w:tabs>
          <w:tab w:val="num" w:pos="2313"/>
        </w:tabs>
        <w:ind w:left="1953" w:hanging="1080"/>
      </w:pPr>
      <w:rPr>
        <w:rFonts w:hint="default"/>
      </w:rPr>
    </w:lvl>
    <w:lvl w:ilvl="7">
      <w:start w:val="1"/>
      <w:numFmt w:val="decimal"/>
      <w:lvlText w:val="%1.%2.%3.%4.%5.%6.%7.%8."/>
      <w:lvlJc w:val="left"/>
      <w:pPr>
        <w:tabs>
          <w:tab w:val="num" w:pos="3033"/>
        </w:tabs>
        <w:ind w:left="2457" w:hanging="1224"/>
      </w:pPr>
      <w:rPr>
        <w:rFonts w:hint="default"/>
      </w:rPr>
    </w:lvl>
    <w:lvl w:ilvl="8">
      <w:start w:val="1"/>
      <w:numFmt w:val="decimal"/>
      <w:lvlText w:val="%1.%2.%3.%4.%5.%6.%7.%8.%9."/>
      <w:lvlJc w:val="left"/>
      <w:pPr>
        <w:tabs>
          <w:tab w:val="num" w:pos="3753"/>
        </w:tabs>
        <w:ind w:left="3033" w:hanging="1440"/>
      </w:pPr>
      <w:rPr>
        <w:rFonts w:hint="default"/>
      </w:rPr>
    </w:lvl>
  </w:abstractNum>
  <w:abstractNum w:abstractNumId="1" w15:restartNumberingAfterBreak="0">
    <w:nsid w:val="234304FB"/>
    <w:multiLevelType w:val="hybridMultilevel"/>
    <w:tmpl w:val="6A640C10"/>
    <w:lvl w:ilvl="0" w:tplc="4B72A958">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28015B70"/>
    <w:multiLevelType w:val="hybridMultilevel"/>
    <w:tmpl w:val="00F4F788"/>
    <w:lvl w:ilvl="0" w:tplc="E93E72D0">
      <w:start w:val="1"/>
      <w:numFmt w:val="decimal"/>
      <w:lvlText w:val="%1."/>
      <w:lvlJc w:val="left"/>
      <w:pPr>
        <w:ind w:left="720" w:hanging="360"/>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80C08FC"/>
    <w:multiLevelType w:val="hybridMultilevel"/>
    <w:tmpl w:val="A4F86FD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3F6E305F"/>
    <w:multiLevelType w:val="multilevel"/>
    <w:tmpl w:val="423EA4A6"/>
    <w:lvl w:ilvl="0">
      <w:start w:val="1"/>
      <w:numFmt w:val="decimal"/>
      <w:lvlText w:val="%1."/>
      <w:lvlJc w:val="left"/>
      <w:pPr>
        <w:ind w:left="720" w:hanging="360"/>
      </w:pPr>
      <w:rPr>
        <w:rFonts w:ascii="Calibri" w:hAnsi="Calibri"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7995EA3"/>
    <w:multiLevelType w:val="multilevel"/>
    <w:tmpl w:val="98D0FF84"/>
    <w:lvl w:ilvl="0">
      <w:start w:val="1"/>
      <w:numFmt w:val="decimal"/>
      <w:pStyle w:val="Kafli-StyleCalibri12ptBold"/>
      <w:lvlText w:val="%1."/>
      <w:lvlJc w:val="left"/>
      <w:pPr>
        <w:ind w:left="777" w:hanging="57"/>
      </w:pPr>
      <w:rPr>
        <w:rFonts w:ascii="Arial" w:hAnsi="Arial" w:cs="Arial"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ndirkafli"/>
      <w:isLgl/>
      <w:lvlText w:val="%1.%2"/>
      <w:lvlJc w:val="left"/>
      <w:pPr>
        <w:ind w:left="1800" w:hanging="360"/>
      </w:pPr>
      <w:rPr>
        <w:rFonts w:ascii="Calibri" w:hAnsi="Calibri" w:cs="Times New Roman" w:hint="default"/>
        <w:b/>
        <w:bCs w:val="0"/>
        <w:i/>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33" w:hanging="720"/>
      </w:pPr>
      <w:rPr>
        <w:rFonts w:ascii="Times New Roman" w:hAnsi="Times New Roman" w:cs="Times New Roman" w:hint="default"/>
        <w:b w:val="0"/>
        <w:bCs w:val="0"/>
        <w:i w:val="0"/>
        <w:iCs w:val="0"/>
        <w:caps w:val="0"/>
        <w:smallCaps w:val="0"/>
        <w:noProof w:val="0"/>
        <w:vanish w:val="0"/>
        <w:webHidden w:val="0"/>
        <w:color w:val="000000"/>
        <w:spacing w:val="0"/>
        <w:kern w:val="0"/>
        <w:position w:val="0"/>
        <w:u w:val="singl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680" w:hanging="1440"/>
      </w:pPr>
    </w:lvl>
    <w:lvl w:ilvl="7">
      <w:start w:val="1"/>
      <w:numFmt w:val="decimal"/>
      <w:isLgl/>
      <w:lvlText w:val="%1.%2.%3.%4.%5.%6.%7.%8"/>
      <w:lvlJc w:val="left"/>
      <w:pPr>
        <w:ind w:left="5040" w:hanging="1440"/>
      </w:pPr>
    </w:lvl>
    <w:lvl w:ilvl="8">
      <w:start w:val="1"/>
      <w:numFmt w:val="decimal"/>
      <w:isLgl/>
      <w:lvlText w:val="%1.%2.%3.%4.%5.%6.%7.%8.%9"/>
      <w:lvlJc w:val="left"/>
      <w:pPr>
        <w:ind w:left="5760" w:hanging="1800"/>
      </w:pPr>
    </w:lvl>
  </w:abstractNum>
  <w:abstractNum w:abstractNumId="6" w15:restartNumberingAfterBreak="0">
    <w:nsid w:val="5D734A11"/>
    <w:multiLevelType w:val="hybridMultilevel"/>
    <w:tmpl w:val="5EC2AE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4E0071"/>
    <w:multiLevelType w:val="hybridMultilevel"/>
    <w:tmpl w:val="362C7EB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7A33523A"/>
    <w:multiLevelType w:val="hybridMultilevel"/>
    <w:tmpl w:val="997E0A3C"/>
    <w:lvl w:ilvl="0" w:tplc="02E8FDBE">
      <w:start w:val="1"/>
      <w:numFmt w:val="decimal"/>
      <w:pStyle w:val="1Aalkafli"/>
      <w:lvlText w:val="%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7B1E6FB8"/>
    <w:multiLevelType w:val="multilevel"/>
    <w:tmpl w:val="5826142C"/>
    <w:lvl w:ilvl="0">
      <w:start w:val="1"/>
      <w:numFmt w:val="decimal"/>
      <w:lvlText w:val="%1."/>
      <w:lvlJc w:val="left"/>
      <w:pPr>
        <w:ind w:left="720" w:hanging="360"/>
      </w:pPr>
    </w:lvl>
    <w:lvl w:ilvl="1">
      <w:start w:val="1"/>
      <w:numFmt w:val="decimal"/>
      <w:pStyle w:val="11Undirkafli"/>
      <w:isLgl/>
      <w:lvlText w:val="%1.%2"/>
      <w:lvlJc w:val="left"/>
      <w:pPr>
        <w:ind w:left="502" w:hanging="360"/>
      </w:pPr>
      <w:rPr>
        <w:rFonts w:ascii="Arial" w:hAnsi="Arial" w:cs="Arial"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Undirundirkafli"/>
      <w:isLgl/>
      <w:lvlText w:val="%1.%2.%3"/>
      <w:lvlJc w:val="left"/>
      <w:pPr>
        <w:ind w:left="1080" w:hanging="720"/>
      </w:pPr>
      <w:rPr>
        <w:rFonts w:ascii="Arial" w:hAnsi="Arial" w:cs="Arial" w:hint="default"/>
        <w:b w:val="0"/>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64505441">
    <w:abstractNumId w:val="6"/>
  </w:num>
  <w:num w:numId="2" w16cid:durableId="2586941">
    <w:abstractNumId w:val="0"/>
  </w:num>
  <w:num w:numId="3" w16cid:durableId="224952048">
    <w:abstractNumId w:val="0"/>
  </w:num>
  <w:num w:numId="4" w16cid:durableId="1569992824">
    <w:abstractNumId w:val="2"/>
  </w:num>
  <w:num w:numId="5" w16cid:durableId="1543858053">
    <w:abstractNumId w:val="4"/>
  </w:num>
  <w:num w:numId="6" w16cid:durableId="2083017670">
    <w:abstractNumId w:val="0"/>
  </w:num>
  <w:num w:numId="7" w16cid:durableId="1975483109">
    <w:abstractNumId w:val="0"/>
  </w:num>
  <w:num w:numId="8" w16cid:durableId="1762022783">
    <w:abstractNumId w:val="0"/>
  </w:num>
  <w:num w:numId="9" w16cid:durableId="730806210">
    <w:abstractNumId w:val="9"/>
  </w:num>
  <w:num w:numId="10" w16cid:durableId="51394135">
    <w:abstractNumId w:val="1"/>
  </w:num>
  <w:num w:numId="11" w16cid:durableId="1729762210">
    <w:abstractNumId w:val="0"/>
  </w:num>
  <w:num w:numId="12" w16cid:durableId="1106389764">
    <w:abstractNumId w:val="0"/>
  </w:num>
  <w:num w:numId="13" w16cid:durableId="1297419201">
    <w:abstractNumId w:val="0"/>
  </w:num>
  <w:num w:numId="14" w16cid:durableId="1982686409">
    <w:abstractNumId w:val="9"/>
  </w:num>
  <w:num w:numId="15" w16cid:durableId="451637429">
    <w:abstractNumId w:val="9"/>
  </w:num>
  <w:num w:numId="16" w16cid:durableId="1376545148">
    <w:abstractNumId w:val="8"/>
  </w:num>
  <w:num w:numId="17" w16cid:durableId="9580728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7359602">
    <w:abstractNumId w:val="3"/>
  </w:num>
  <w:num w:numId="19" w16cid:durableId="14866275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13"/>
    <w:rsid w:val="00014DEF"/>
    <w:rsid w:val="0001608B"/>
    <w:rsid w:val="00047A0F"/>
    <w:rsid w:val="00050DC3"/>
    <w:rsid w:val="00091176"/>
    <w:rsid w:val="000961C3"/>
    <w:rsid w:val="000A04DD"/>
    <w:rsid w:val="000A3155"/>
    <w:rsid w:val="000D55F5"/>
    <w:rsid w:val="000D7740"/>
    <w:rsid w:val="000F2E03"/>
    <w:rsid w:val="000F3F90"/>
    <w:rsid w:val="00112194"/>
    <w:rsid w:val="001127FA"/>
    <w:rsid w:val="00115AE7"/>
    <w:rsid w:val="00125B73"/>
    <w:rsid w:val="001269AF"/>
    <w:rsid w:val="00150341"/>
    <w:rsid w:val="00150F84"/>
    <w:rsid w:val="0016238A"/>
    <w:rsid w:val="00191ECD"/>
    <w:rsid w:val="00192DE6"/>
    <w:rsid w:val="001B232F"/>
    <w:rsid w:val="001D4E26"/>
    <w:rsid w:val="001F0C29"/>
    <w:rsid w:val="001F5D20"/>
    <w:rsid w:val="001F7577"/>
    <w:rsid w:val="002037AF"/>
    <w:rsid w:val="002113C1"/>
    <w:rsid w:val="00214DDF"/>
    <w:rsid w:val="00225796"/>
    <w:rsid w:val="002504CD"/>
    <w:rsid w:val="00263FD5"/>
    <w:rsid w:val="002747C6"/>
    <w:rsid w:val="00276C5E"/>
    <w:rsid w:val="002A28FE"/>
    <w:rsid w:val="002A515F"/>
    <w:rsid w:val="002B61E1"/>
    <w:rsid w:val="002C320A"/>
    <w:rsid w:val="002C779C"/>
    <w:rsid w:val="002D0E29"/>
    <w:rsid w:val="002F1597"/>
    <w:rsid w:val="00320CF6"/>
    <w:rsid w:val="00323A16"/>
    <w:rsid w:val="00336CEE"/>
    <w:rsid w:val="003746ED"/>
    <w:rsid w:val="00377430"/>
    <w:rsid w:val="003B1985"/>
    <w:rsid w:val="003C429D"/>
    <w:rsid w:val="003C6253"/>
    <w:rsid w:val="003C6871"/>
    <w:rsid w:val="003C7D83"/>
    <w:rsid w:val="003E159F"/>
    <w:rsid w:val="003E1AC8"/>
    <w:rsid w:val="003E1ECD"/>
    <w:rsid w:val="003E6006"/>
    <w:rsid w:val="003F1A2D"/>
    <w:rsid w:val="003F46FC"/>
    <w:rsid w:val="00407324"/>
    <w:rsid w:val="004130A7"/>
    <w:rsid w:val="00415114"/>
    <w:rsid w:val="00420B25"/>
    <w:rsid w:val="00435BE5"/>
    <w:rsid w:val="00462E09"/>
    <w:rsid w:val="00471E52"/>
    <w:rsid w:val="00484B6E"/>
    <w:rsid w:val="00492810"/>
    <w:rsid w:val="004941D0"/>
    <w:rsid w:val="004A12E8"/>
    <w:rsid w:val="004A157E"/>
    <w:rsid w:val="004A4857"/>
    <w:rsid w:val="004B0477"/>
    <w:rsid w:val="004B3D98"/>
    <w:rsid w:val="004D4628"/>
    <w:rsid w:val="004E3496"/>
    <w:rsid w:val="004E52F3"/>
    <w:rsid w:val="004E6738"/>
    <w:rsid w:val="005076F0"/>
    <w:rsid w:val="0051693F"/>
    <w:rsid w:val="005365F0"/>
    <w:rsid w:val="00541CFA"/>
    <w:rsid w:val="00544A13"/>
    <w:rsid w:val="0055597B"/>
    <w:rsid w:val="005568BB"/>
    <w:rsid w:val="00570FB1"/>
    <w:rsid w:val="00586E43"/>
    <w:rsid w:val="0059133E"/>
    <w:rsid w:val="005951F6"/>
    <w:rsid w:val="005C52D4"/>
    <w:rsid w:val="005C6A12"/>
    <w:rsid w:val="005E55AE"/>
    <w:rsid w:val="00614876"/>
    <w:rsid w:val="006163DF"/>
    <w:rsid w:val="00624F3A"/>
    <w:rsid w:val="00626DE5"/>
    <w:rsid w:val="006660DB"/>
    <w:rsid w:val="00672D3D"/>
    <w:rsid w:val="00685964"/>
    <w:rsid w:val="006A1685"/>
    <w:rsid w:val="006D147A"/>
    <w:rsid w:val="006F2F4D"/>
    <w:rsid w:val="00746D75"/>
    <w:rsid w:val="00747366"/>
    <w:rsid w:val="00797FC6"/>
    <w:rsid w:val="007C67AA"/>
    <w:rsid w:val="007D4758"/>
    <w:rsid w:val="007D6467"/>
    <w:rsid w:val="007D6D67"/>
    <w:rsid w:val="007E1DC1"/>
    <w:rsid w:val="007E7E56"/>
    <w:rsid w:val="00800447"/>
    <w:rsid w:val="00807C96"/>
    <w:rsid w:val="00812344"/>
    <w:rsid w:val="00820069"/>
    <w:rsid w:val="008512F4"/>
    <w:rsid w:val="00863353"/>
    <w:rsid w:val="00865C98"/>
    <w:rsid w:val="00871D6E"/>
    <w:rsid w:val="00891833"/>
    <w:rsid w:val="008A0753"/>
    <w:rsid w:val="008B37C6"/>
    <w:rsid w:val="008C322E"/>
    <w:rsid w:val="008D3F82"/>
    <w:rsid w:val="008E288B"/>
    <w:rsid w:val="008E5D1B"/>
    <w:rsid w:val="009005B7"/>
    <w:rsid w:val="00901136"/>
    <w:rsid w:val="009216A8"/>
    <w:rsid w:val="009220D1"/>
    <w:rsid w:val="009305C7"/>
    <w:rsid w:val="009339CD"/>
    <w:rsid w:val="00943D62"/>
    <w:rsid w:val="00962B55"/>
    <w:rsid w:val="00972254"/>
    <w:rsid w:val="009813C6"/>
    <w:rsid w:val="00982EF7"/>
    <w:rsid w:val="00992887"/>
    <w:rsid w:val="009E319B"/>
    <w:rsid w:val="00A136D3"/>
    <w:rsid w:val="00A55891"/>
    <w:rsid w:val="00A60E66"/>
    <w:rsid w:val="00A67407"/>
    <w:rsid w:val="00A7526E"/>
    <w:rsid w:val="00A81B1C"/>
    <w:rsid w:val="00A87D0C"/>
    <w:rsid w:val="00A9024F"/>
    <w:rsid w:val="00A94619"/>
    <w:rsid w:val="00AA6474"/>
    <w:rsid w:val="00AC08B6"/>
    <w:rsid w:val="00AC36CA"/>
    <w:rsid w:val="00AC5F09"/>
    <w:rsid w:val="00AE18DE"/>
    <w:rsid w:val="00AE7E32"/>
    <w:rsid w:val="00AF53BA"/>
    <w:rsid w:val="00AF5ABE"/>
    <w:rsid w:val="00AF5D83"/>
    <w:rsid w:val="00AF6B9B"/>
    <w:rsid w:val="00B02936"/>
    <w:rsid w:val="00B06446"/>
    <w:rsid w:val="00B07C8D"/>
    <w:rsid w:val="00B07F09"/>
    <w:rsid w:val="00B16AAB"/>
    <w:rsid w:val="00B637E0"/>
    <w:rsid w:val="00B811C9"/>
    <w:rsid w:val="00B84608"/>
    <w:rsid w:val="00B861A9"/>
    <w:rsid w:val="00B95FA8"/>
    <w:rsid w:val="00BA34AF"/>
    <w:rsid w:val="00BB1152"/>
    <w:rsid w:val="00BB1402"/>
    <w:rsid w:val="00BB3D67"/>
    <w:rsid w:val="00BB5002"/>
    <w:rsid w:val="00BF6A63"/>
    <w:rsid w:val="00C33F63"/>
    <w:rsid w:val="00C408A5"/>
    <w:rsid w:val="00C40C7E"/>
    <w:rsid w:val="00C72DF1"/>
    <w:rsid w:val="00C82DE1"/>
    <w:rsid w:val="00CC0CAC"/>
    <w:rsid w:val="00CD63C5"/>
    <w:rsid w:val="00CE365D"/>
    <w:rsid w:val="00D06384"/>
    <w:rsid w:val="00D106DB"/>
    <w:rsid w:val="00D11950"/>
    <w:rsid w:val="00D12EE3"/>
    <w:rsid w:val="00D12F27"/>
    <w:rsid w:val="00D145CF"/>
    <w:rsid w:val="00D3086E"/>
    <w:rsid w:val="00D33260"/>
    <w:rsid w:val="00D64EB3"/>
    <w:rsid w:val="00D66FE2"/>
    <w:rsid w:val="00D7014C"/>
    <w:rsid w:val="00D81DA9"/>
    <w:rsid w:val="00D83791"/>
    <w:rsid w:val="00D90E88"/>
    <w:rsid w:val="00DA2E96"/>
    <w:rsid w:val="00DE03F4"/>
    <w:rsid w:val="00DF5A97"/>
    <w:rsid w:val="00E23F0D"/>
    <w:rsid w:val="00E36999"/>
    <w:rsid w:val="00E46ED6"/>
    <w:rsid w:val="00E57A7A"/>
    <w:rsid w:val="00E66337"/>
    <w:rsid w:val="00E77A7D"/>
    <w:rsid w:val="00E77B72"/>
    <w:rsid w:val="00E82C52"/>
    <w:rsid w:val="00E83EB5"/>
    <w:rsid w:val="00E95A4A"/>
    <w:rsid w:val="00E961F9"/>
    <w:rsid w:val="00EA59FE"/>
    <w:rsid w:val="00EB323D"/>
    <w:rsid w:val="00EB79FC"/>
    <w:rsid w:val="00EC5FE3"/>
    <w:rsid w:val="00ED08C5"/>
    <w:rsid w:val="00ED620A"/>
    <w:rsid w:val="00ED7A2A"/>
    <w:rsid w:val="00ED7D5F"/>
    <w:rsid w:val="00EF1C6E"/>
    <w:rsid w:val="00EF2C40"/>
    <w:rsid w:val="00EF4E7E"/>
    <w:rsid w:val="00EF7C08"/>
    <w:rsid w:val="00F05B40"/>
    <w:rsid w:val="00F15673"/>
    <w:rsid w:val="00F22B86"/>
    <w:rsid w:val="00F437A3"/>
    <w:rsid w:val="00F645E9"/>
    <w:rsid w:val="00F651AA"/>
    <w:rsid w:val="00F806D5"/>
    <w:rsid w:val="00F917C3"/>
    <w:rsid w:val="00FA0CB5"/>
    <w:rsid w:val="00FA1966"/>
    <w:rsid w:val="00FA32C9"/>
    <w:rsid w:val="00FC0E9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2CDCEB8"/>
  <w15:docId w15:val="{868E6E72-A726-4DEE-B8C0-C229F90F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C6A12"/>
    <w:rPr>
      <w:sz w:val="24"/>
      <w:szCs w:val="24"/>
      <w:lang w:eastAsia="en-US"/>
    </w:rPr>
  </w:style>
  <w:style w:type="paragraph" w:styleId="Heading1">
    <w:name w:val="heading 1"/>
    <w:basedOn w:val="Normal"/>
    <w:next w:val="Normal"/>
    <w:link w:val="Heading1Char"/>
    <w:rsid w:val="00AF5A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2D0E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rsid w:val="004E6738"/>
    <w:pPr>
      <w:keepNext/>
      <w:outlineLvl w:val="7"/>
    </w:pPr>
    <w:rPr>
      <w:b/>
      <w:color w:val="993300"/>
      <w:sz w:val="28"/>
      <w:szCs w:val="20"/>
    </w:rPr>
  </w:style>
  <w:style w:type="paragraph" w:styleId="Heading9">
    <w:name w:val="heading 9"/>
    <w:basedOn w:val="Normal"/>
    <w:next w:val="Normal"/>
    <w:rsid w:val="004E6738"/>
    <w:pPr>
      <w:keepNext/>
      <w:outlineLvl w:val="8"/>
    </w:pPr>
    <w:rPr>
      <w:b/>
      <w:b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738"/>
    <w:pPr>
      <w:tabs>
        <w:tab w:val="center" w:pos="4153"/>
        <w:tab w:val="right" w:pos="8306"/>
      </w:tabs>
    </w:pPr>
  </w:style>
  <w:style w:type="paragraph" w:styleId="Footer">
    <w:name w:val="footer"/>
    <w:basedOn w:val="Normal"/>
    <w:link w:val="FooterChar"/>
    <w:uiPriority w:val="99"/>
    <w:rsid w:val="004E6738"/>
    <w:pPr>
      <w:tabs>
        <w:tab w:val="center" w:pos="4153"/>
        <w:tab w:val="right" w:pos="8306"/>
      </w:tabs>
    </w:pPr>
  </w:style>
  <w:style w:type="character" w:styleId="PageNumber">
    <w:name w:val="page number"/>
    <w:basedOn w:val="DefaultParagraphFont"/>
    <w:rsid w:val="004E6738"/>
  </w:style>
  <w:style w:type="character" w:styleId="Hyperlink">
    <w:name w:val="Hyperlink"/>
    <w:rsid w:val="004E6738"/>
    <w:rPr>
      <w:color w:val="0000FF"/>
      <w:u w:val="single"/>
    </w:rPr>
  </w:style>
  <w:style w:type="paragraph" w:styleId="BodyText">
    <w:name w:val="Body Text"/>
    <w:basedOn w:val="Normal"/>
    <w:rsid w:val="004E6738"/>
    <w:rPr>
      <w:i/>
      <w:sz w:val="22"/>
      <w:szCs w:val="20"/>
    </w:rPr>
  </w:style>
  <w:style w:type="paragraph" w:styleId="BodyText2">
    <w:name w:val="Body Text 2"/>
    <w:basedOn w:val="Normal"/>
    <w:rsid w:val="004E6738"/>
    <w:rPr>
      <w:sz w:val="22"/>
    </w:rPr>
  </w:style>
  <w:style w:type="character" w:customStyle="1" w:styleId="FooterChar">
    <w:name w:val="Footer Char"/>
    <w:link w:val="Footer"/>
    <w:uiPriority w:val="99"/>
    <w:rsid w:val="00ED620A"/>
    <w:rPr>
      <w:sz w:val="24"/>
      <w:szCs w:val="24"/>
      <w:lang w:eastAsia="en-US"/>
    </w:rPr>
  </w:style>
  <w:style w:type="character" w:customStyle="1" w:styleId="HeaderChar">
    <w:name w:val="Header Char"/>
    <w:link w:val="Header"/>
    <w:uiPriority w:val="99"/>
    <w:rsid w:val="00ED620A"/>
    <w:rPr>
      <w:sz w:val="24"/>
      <w:szCs w:val="24"/>
      <w:lang w:eastAsia="en-US"/>
    </w:rPr>
  </w:style>
  <w:style w:type="character" w:customStyle="1" w:styleId="NR2-StyleCalibri12ptBold">
    <w:name w:val="NR. 2 - Style Calibri 12 pt Bold"/>
    <w:rsid w:val="00943D62"/>
    <w:rPr>
      <w:rFonts w:ascii="Calibri" w:hAnsi="Calibri"/>
      <w:b/>
      <w:bCs/>
      <w:color w:val="002060"/>
      <w:sz w:val="28"/>
      <w:szCs w:val="28"/>
    </w:rPr>
  </w:style>
  <w:style w:type="paragraph" w:customStyle="1" w:styleId="2StyleHeaderCalibri11ptBold">
    <w:name w:val="2 Style Header + Calibri 11 pt Bold"/>
    <w:basedOn w:val="Header"/>
    <w:rsid w:val="0016238A"/>
    <w:rPr>
      <w:rFonts w:ascii="Calibri" w:hAnsi="Calibri"/>
      <w:b/>
      <w:bCs/>
      <w:i/>
      <w:color w:val="5F497A"/>
      <w:sz w:val="22"/>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qFormat/>
    <w:rsid w:val="00820069"/>
    <w:rPr>
      <w:rFonts w:ascii="Calibri" w:hAnsi="Calibri"/>
      <w:bCs/>
      <w:color w:val="C00000"/>
    </w:rPr>
  </w:style>
  <w:style w:type="character" w:styleId="CommentReference">
    <w:name w:val="annotation reference"/>
    <w:rsid w:val="00863353"/>
    <w:rPr>
      <w:sz w:val="16"/>
      <w:szCs w:val="16"/>
    </w:rPr>
  </w:style>
  <w:style w:type="paragraph" w:styleId="CommentText">
    <w:name w:val="annotation text"/>
    <w:basedOn w:val="Normal"/>
    <w:link w:val="CommentTextChar"/>
    <w:rsid w:val="00863353"/>
    <w:rPr>
      <w:sz w:val="20"/>
      <w:szCs w:val="20"/>
    </w:rPr>
  </w:style>
  <w:style w:type="character" w:customStyle="1" w:styleId="CommentTextChar">
    <w:name w:val="Comment Text Char"/>
    <w:link w:val="CommentText"/>
    <w:rsid w:val="00863353"/>
    <w:rPr>
      <w:lang w:eastAsia="en-US"/>
    </w:rPr>
  </w:style>
  <w:style w:type="paragraph" w:styleId="CommentSubject">
    <w:name w:val="annotation subject"/>
    <w:basedOn w:val="CommentText"/>
    <w:next w:val="CommentText"/>
    <w:link w:val="CommentSubjectChar"/>
    <w:rsid w:val="00863353"/>
    <w:rPr>
      <w:b/>
      <w:bCs/>
    </w:rPr>
  </w:style>
  <w:style w:type="character" w:customStyle="1" w:styleId="CommentSubjectChar">
    <w:name w:val="Comment Subject Char"/>
    <w:link w:val="CommentSubject"/>
    <w:rsid w:val="00863353"/>
    <w:rPr>
      <w:b/>
      <w:bCs/>
      <w:lang w:eastAsia="en-US"/>
    </w:rPr>
  </w:style>
  <w:style w:type="paragraph" w:styleId="BalloonText">
    <w:name w:val="Balloon Text"/>
    <w:basedOn w:val="Normal"/>
    <w:link w:val="BalloonTextChar"/>
    <w:rsid w:val="00863353"/>
    <w:rPr>
      <w:rFonts w:ascii="Tahoma" w:hAnsi="Tahoma" w:cs="Tahoma"/>
      <w:sz w:val="16"/>
      <w:szCs w:val="16"/>
    </w:rPr>
  </w:style>
  <w:style w:type="character" w:customStyle="1" w:styleId="BalloonTextChar">
    <w:name w:val="Balloon Text Char"/>
    <w:link w:val="BalloonText"/>
    <w:rsid w:val="00863353"/>
    <w:rPr>
      <w:rFonts w:ascii="Tahoma" w:hAnsi="Tahoma" w:cs="Tahoma"/>
      <w:sz w:val="16"/>
      <w:szCs w:val="16"/>
      <w:lang w:eastAsia="en-US"/>
    </w:rPr>
  </w:style>
  <w:style w:type="paragraph" w:customStyle="1" w:styleId="Fyrirsgn11">
    <w:name w:val="Fyrirsögn 11"/>
    <w:basedOn w:val="Normal"/>
    <w:next w:val="Texti"/>
    <w:link w:val="Fyrirsgn1Char"/>
    <w:rsid w:val="00415114"/>
    <w:pPr>
      <w:keepNext/>
      <w:numPr>
        <w:numId w:val="13"/>
      </w:numPr>
      <w:spacing w:after="360" w:line="320" w:lineRule="exact"/>
      <w:outlineLvl w:val="0"/>
    </w:pPr>
    <w:rPr>
      <w:b/>
      <w:color w:val="000080"/>
      <w:lang w:val="en-US"/>
    </w:rPr>
  </w:style>
  <w:style w:type="paragraph" w:customStyle="1" w:styleId="Texti">
    <w:name w:val="Texti"/>
    <w:basedOn w:val="Normal"/>
    <w:link w:val="TextiChar"/>
    <w:rsid w:val="003E6006"/>
    <w:pPr>
      <w:spacing w:after="240" w:line="240" w:lineRule="exact"/>
    </w:pPr>
    <w:rPr>
      <w:sz w:val="22"/>
      <w:lang w:val="en-US"/>
    </w:rPr>
  </w:style>
  <w:style w:type="character" w:customStyle="1" w:styleId="TextiChar">
    <w:name w:val="Texti Char"/>
    <w:link w:val="Texti"/>
    <w:rsid w:val="003E6006"/>
    <w:rPr>
      <w:sz w:val="22"/>
      <w:szCs w:val="24"/>
      <w:lang w:val="en-US" w:eastAsia="en-US"/>
    </w:rPr>
  </w:style>
  <w:style w:type="paragraph" w:customStyle="1" w:styleId="Fyrirsgn31">
    <w:name w:val="Fyrirsögn 31"/>
    <w:basedOn w:val="Texti"/>
    <w:next w:val="Texti"/>
    <w:link w:val="Fyrirsgn3Char"/>
    <w:rsid w:val="00415114"/>
    <w:pPr>
      <w:keepNext/>
      <w:keepLines/>
      <w:numPr>
        <w:ilvl w:val="2"/>
        <w:numId w:val="13"/>
      </w:numPr>
    </w:pPr>
    <w:rPr>
      <w:color w:val="800000"/>
      <w:u w:val="single"/>
    </w:rPr>
  </w:style>
  <w:style w:type="paragraph" w:customStyle="1" w:styleId="Fyrirsgn21">
    <w:name w:val="Fyrirsögn 21"/>
    <w:basedOn w:val="Texti"/>
    <w:next w:val="Texti"/>
    <w:link w:val="Fyrirsgn2Char"/>
    <w:rsid w:val="00415114"/>
    <w:pPr>
      <w:keepNext/>
      <w:keepLines/>
      <w:numPr>
        <w:ilvl w:val="1"/>
        <w:numId w:val="13"/>
      </w:numPr>
      <w:tabs>
        <w:tab w:val="left" w:pos="709"/>
      </w:tabs>
    </w:pPr>
    <w:rPr>
      <w:b/>
      <w:i/>
      <w:color w:val="008000"/>
      <w:lang w:val="is-IS"/>
    </w:rPr>
  </w:style>
  <w:style w:type="paragraph" w:customStyle="1" w:styleId="Titill1">
    <w:name w:val="Titill1"/>
    <w:basedOn w:val="Normal"/>
    <w:rsid w:val="003E6006"/>
    <w:pPr>
      <w:keepNext/>
      <w:spacing w:before="480" w:after="360" w:line="320" w:lineRule="exact"/>
      <w:outlineLvl w:val="0"/>
    </w:pPr>
    <w:rPr>
      <w:b/>
      <w:caps/>
      <w:color w:val="993300"/>
      <w:sz w:val="28"/>
      <w:szCs w:val="28"/>
    </w:rPr>
  </w:style>
  <w:style w:type="paragraph" w:styleId="Subtitle">
    <w:name w:val="Subtitle"/>
    <w:basedOn w:val="Normal"/>
    <w:next w:val="Normal"/>
    <w:link w:val="SubtitleChar"/>
    <w:rsid w:val="00AF5ABE"/>
    <w:pPr>
      <w:spacing w:after="60"/>
      <w:jc w:val="center"/>
      <w:outlineLvl w:val="1"/>
    </w:pPr>
    <w:rPr>
      <w:rFonts w:ascii="Cambria" w:hAnsi="Cambria"/>
    </w:rPr>
  </w:style>
  <w:style w:type="character" w:customStyle="1" w:styleId="SubtitleChar">
    <w:name w:val="Subtitle Char"/>
    <w:link w:val="Subtitle"/>
    <w:rsid w:val="00AF5ABE"/>
    <w:rPr>
      <w:rFonts w:ascii="Cambria" w:eastAsia="Times New Roman" w:hAnsi="Cambria" w:cs="Times New Roman"/>
      <w:sz w:val="24"/>
      <w:szCs w:val="24"/>
      <w:lang w:eastAsia="en-US"/>
    </w:rPr>
  </w:style>
  <w:style w:type="paragraph" w:customStyle="1" w:styleId="1Aalkafli">
    <w:name w:val="1. Aðalkafli"/>
    <w:basedOn w:val="Fyrirsgn11"/>
    <w:link w:val="1AalkafliChar"/>
    <w:autoRedefine/>
    <w:qFormat/>
    <w:rsid w:val="00ED7A2A"/>
    <w:pPr>
      <w:numPr>
        <w:numId w:val="16"/>
      </w:numPr>
      <w:tabs>
        <w:tab w:val="left" w:pos="426"/>
      </w:tabs>
      <w:spacing w:after="240" w:line="240" w:lineRule="auto"/>
      <w:ind w:left="0" w:firstLine="0"/>
    </w:pPr>
    <w:rPr>
      <w:rFonts w:ascii="Arial" w:hAnsi="Arial" w:cs="Arial"/>
      <w:color w:val="auto"/>
      <w:sz w:val="22"/>
      <w:szCs w:val="22"/>
      <w:lang w:val="is-IS"/>
    </w:rPr>
  </w:style>
  <w:style w:type="paragraph" w:customStyle="1" w:styleId="11Undirkafli">
    <w:name w:val="1.1 Undirkafli"/>
    <w:basedOn w:val="Fyrirsgn21"/>
    <w:link w:val="11UndirkafliChar"/>
    <w:autoRedefine/>
    <w:qFormat/>
    <w:rsid w:val="00ED08C5"/>
    <w:pPr>
      <w:numPr>
        <w:numId w:val="15"/>
      </w:numPr>
      <w:tabs>
        <w:tab w:val="clear" w:pos="709"/>
        <w:tab w:val="left" w:pos="-2127"/>
        <w:tab w:val="left" w:pos="426"/>
      </w:tabs>
      <w:spacing w:after="0" w:line="240" w:lineRule="auto"/>
      <w:ind w:hanging="502"/>
    </w:pPr>
    <w:rPr>
      <w:rFonts w:ascii="Arial" w:hAnsi="Arial" w:cs="Arial"/>
      <w:color w:val="auto"/>
      <w:sz w:val="20"/>
      <w:szCs w:val="20"/>
      <w:lang w:val="en-US"/>
    </w:rPr>
  </w:style>
  <w:style w:type="character" w:customStyle="1" w:styleId="Fyrirsgn1Char">
    <w:name w:val="Fyrirsögn 1 Char"/>
    <w:link w:val="Fyrirsgn11"/>
    <w:rsid w:val="00AF5ABE"/>
    <w:rPr>
      <w:b/>
      <w:color w:val="000080"/>
      <w:sz w:val="24"/>
      <w:szCs w:val="24"/>
      <w:lang w:val="en-US" w:eastAsia="en-US"/>
    </w:rPr>
  </w:style>
  <w:style w:type="character" w:customStyle="1" w:styleId="1AalkafliChar">
    <w:name w:val="1. Aðalkafli Char"/>
    <w:link w:val="1Aalkafli"/>
    <w:rsid w:val="00ED7A2A"/>
    <w:rPr>
      <w:rFonts w:ascii="Arial" w:hAnsi="Arial" w:cs="Arial"/>
      <w:b/>
      <w:sz w:val="22"/>
      <w:szCs w:val="22"/>
      <w:lang w:eastAsia="en-US"/>
    </w:rPr>
  </w:style>
  <w:style w:type="paragraph" w:customStyle="1" w:styleId="111Undirundirkafli">
    <w:name w:val="1.1.1 Undirundirkafli"/>
    <w:basedOn w:val="Fyrirsgn31"/>
    <w:link w:val="111UndirundirkafliChar"/>
    <w:autoRedefine/>
    <w:qFormat/>
    <w:rsid w:val="00ED08C5"/>
    <w:pPr>
      <w:numPr>
        <w:numId w:val="15"/>
      </w:numPr>
      <w:tabs>
        <w:tab w:val="left" w:pos="567"/>
      </w:tabs>
      <w:spacing w:after="0" w:line="240" w:lineRule="auto"/>
      <w:ind w:hanging="1080"/>
    </w:pPr>
    <w:rPr>
      <w:rFonts w:ascii="Arial" w:hAnsi="Arial" w:cs="Arial"/>
      <w:color w:val="auto"/>
      <w:sz w:val="20"/>
      <w:szCs w:val="20"/>
    </w:rPr>
  </w:style>
  <w:style w:type="character" w:customStyle="1" w:styleId="Fyrirsgn2Char">
    <w:name w:val="Fyrirsögn 2 Char"/>
    <w:link w:val="Fyrirsgn21"/>
    <w:rsid w:val="00AF5ABE"/>
    <w:rPr>
      <w:b/>
      <w:i/>
      <w:color w:val="008000"/>
      <w:sz w:val="22"/>
      <w:szCs w:val="24"/>
      <w:lang w:val="en-US" w:eastAsia="en-US"/>
    </w:rPr>
  </w:style>
  <w:style w:type="character" w:customStyle="1" w:styleId="11UndirkafliChar">
    <w:name w:val="1.1 Undirkafli Char"/>
    <w:link w:val="11Undirkafli"/>
    <w:rsid w:val="00ED08C5"/>
    <w:rPr>
      <w:rFonts w:ascii="Arial" w:hAnsi="Arial" w:cs="Arial"/>
      <w:b/>
      <w:i/>
      <w:lang w:val="en-US" w:eastAsia="en-US"/>
    </w:rPr>
  </w:style>
  <w:style w:type="character" w:styleId="Emphasis">
    <w:name w:val="Emphasis"/>
    <w:rsid w:val="00AF5ABE"/>
    <w:rPr>
      <w:i/>
      <w:iCs/>
    </w:rPr>
  </w:style>
  <w:style w:type="character" w:customStyle="1" w:styleId="Fyrirsgn3Char">
    <w:name w:val="Fyrirsögn 3 Char"/>
    <w:link w:val="Fyrirsgn31"/>
    <w:rsid w:val="00AF5ABE"/>
    <w:rPr>
      <w:color w:val="800000"/>
      <w:sz w:val="22"/>
      <w:szCs w:val="24"/>
      <w:u w:val="single"/>
      <w:lang w:val="en-US" w:eastAsia="en-US"/>
    </w:rPr>
  </w:style>
  <w:style w:type="character" w:customStyle="1" w:styleId="111UndirundirkafliChar">
    <w:name w:val="1.1.1 Undirundirkafli Char"/>
    <w:link w:val="111Undirundirkafli"/>
    <w:rsid w:val="00ED08C5"/>
    <w:rPr>
      <w:rFonts w:ascii="Arial" w:hAnsi="Arial" w:cs="Arial"/>
      <w:u w:val="single"/>
      <w:lang w:val="en-US" w:eastAsia="en-US"/>
    </w:rPr>
  </w:style>
  <w:style w:type="character" w:customStyle="1" w:styleId="Heading1Char">
    <w:name w:val="Heading 1 Char"/>
    <w:link w:val="Heading1"/>
    <w:rsid w:val="00AF5ABE"/>
    <w:rPr>
      <w:rFonts w:ascii="Cambria" w:eastAsia="Times New Roman" w:hAnsi="Cambria" w:cs="Times New Roman"/>
      <w:b/>
      <w:bCs/>
      <w:kern w:val="32"/>
      <w:sz w:val="32"/>
      <w:szCs w:val="32"/>
      <w:lang w:eastAsia="en-US"/>
    </w:rPr>
  </w:style>
  <w:style w:type="paragraph" w:styleId="NoSpacing">
    <w:name w:val="No Spacing"/>
    <w:uiPriority w:val="1"/>
    <w:rsid w:val="00AF5ABE"/>
    <w:rPr>
      <w:sz w:val="24"/>
      <w:szCs w:val="24"/>
      <w:lang w:eastAsia="en-US"/>
    </w:rPr>
  </w:style>
  <w:style w:type="character" w:styleId="SubtleEmphasis">
    <w:name w:val="Subtle Emphasis"/>
    <w:uiPriority w:val="19"/>
    <w:rsid w:val="00AF5ABE"/>
    <w:rPr>
      <w:i/>
      <w:iCs/>
      <w:color w:val="808080"/>
    </w:rPr>
  </w:style>
  <w:style w:type="character" w:styleId="IntenseEmphasis">
    <w:name w:val="Intense Emphasis"/>
    <w:uiPriority w:val="21"/>
    <w:rsid w:val="00AF5ABE"/>
    <w:rPr>
      <w:b/>
      <w:bCs/>
      <w:i/>
      <w:iCs/>
      <w:color w:val="4F81BD"/>
    </w:rPr>
  </w:style>
  <w:style w:type="paragraph" w:styleId="Quote">
    <w:name w:val="Quote"/>
    <w:basedOn w:val="Normal"/>
    <w:next w:val="Normal"/>
    <w:link w:val="QuoteChar"/>
    <w:uiPriority w:val="29"/>
    <w:rsid w:val="00AF5ABE"/>
    <w:rPr>
      <w:i/>
      <w:iCs/>
      <w:color w:val="000000"/>
    </w:rPr>
  </w:style>
  <w:style w:type="character" w:customStyle="1" w:styleId="QuoteChar">
    <w:name w:val="Quote Char"/>
    <w:link w:val="Quote"/>
    <w:uiPriority w:val="29"/>
    <w:rsid w:val="00AF5ABE"/>
    <w:rPr>
      <w:i/>
      <w:iCs/>
      <w:color w:val="000000"/>
      <w:sz w:val="24"/>
      <w:szCs w:val="24"/>
      <w:lang w:eastAsia="en-US"/>
    </w:rPr>
  </w:style>
  <w:style w:type="paragraph" w:styleId="IntenseQuote">
    <w:name w:val="Intense Quote"/>
    <w:basedOn w:val="Normal"/>
    <w:next w:val="Normal"/>
    <w:link w:val="IntenseQuoteChar"/>
    <w:uiPriority w:val="30"/>
    <w:rsid w:val="00AF5AB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ABE"/>
    <w:rPr>
      <w:b/>
      <w:bCs/>
      <w:i/>
      <w:iCs/>
      <w:color w:val="4F81BD"/>
      <w:sz w:val="24"/>
      <w:szCs w:val="24"/>
      <w:lang w:eastAsia="en-US"/>
    </w:rPr>
  </w:style>
  <w:style w:type="character" w:styleId="SubtleReference">
    <w:name w:val="Subtle Reference"/>
    <w:uiPriority w:val="31"/>
    <w:rsid w:val="00AF5ABE"/>
    <w:rPr>
      <w:smallCaps/>
      <w:color w:val="C0504D"/>
      <w:u w:val="single"/>
    </w:rPr>
  </w:style>
  <w:style w:type="character" w:styleId="IntenseReference">
    <w:name w:val="Intense Reference"/>
    <w:uiPriority w:val="32"/>
    <w:rsid w:val="00AF5ABE"/>
    <w:rPr>
      <w:b/>
      <w:bCs/>
      <w:smallCaps/>
      <w:color w:val="C0504D"/>
      <w:spacing w:val="5"/>
      <w:u w:val="single"/>
    </w:rPr>
  </w:style>
  <w:style w:type="character" w:styleId="BookTitle">
    <w:name w:val="Book Title"/>
    <w:uiPriority w:val="33"/>
    <w:rsid w:val="00AF5ABE"/>
    <w:rPr>
      <w:b/>
      <w:bCs/>
      <w:smallCaps/>
      <w:spacing w:val="5"/>
    </w:rPr>
  </w:style>
  <w:style w:type="paragraph" w:styleId="ListParagraph">
    <w:name w:val="List Paragraph"/>
    <w:basedOn w:val="Normal"/>
    <w:uiPriority w:val="34"/>
    <w:qFormat/>
    <w:rsid w:val="00AF5ABE"/>
    <w:pPr>
      <w:ind w:left="708"/>
    </w:pPr>
  </w:style>
  <w:style w:type="character" w:styleId="PlaceholderText">
    <w:name w:val="Placeholder Text"/>
    <w:basedOn w:val="DefaultParagraphFont"/>
    <w:uiPriority w:val="99"/>
    <w:semiHidden/>
    <w:rsid w:val="00A9024F"/>
    <w:rPr>
      <w:color w:val="808080"/>
    </w:rPr>
  </w:style>
  <w:style w:type="paragraph" w:customStyle="1" w:styleId="Undirkafli">
    <w:name w:val="Undirkafli"/>
    <w:basedOn w:val="Heading2"/>
    <w:qFormat/>
    <w:rsid w:val="002D0E29"/>
    <w:pPr>
      <w:numPr>
        <w:ilvl w:val="1"/>
        <w:numId w:val="17"/>
      </w:numPr>
      <w:tabs>
        <w:tab w:val="num" w:pos="360"/>
        <w:tab w:val="left" w:pos="709"/>
        <w:tab w:val="num" w:pos="1440"/>
      </w:tabs>
      <w:spacing w:before="0" w:line="240" w:lineRule="exact"/>
      <w:ind w:left="1440" w:firstLine="0"/>
    </w:pPr>
    <w:rPr>
      <w:rFonts w:ascii="Calibri" w:eastAsia="Times New Roman" w:hAnsi="Calibri" w:cs="Times New Roman"/>
      <w:b/>
      <w:bCs/>
      <w:i/>
      <w:iCs/>
      <w:color w:val="auto"/>
      <w:sz w:val="22"/>
      <w:szCs w:val="22"/>
    </w:rPr>
  </w:style>
  <w:style w:type="paragraph" w:customStyle="1" w:styleId="Kafli-StyleCalibri12ptBold">
    <w:name w:val="Kafli - Style Calibri 12 pt Bold"/>
    <w:basedOn w:val="Heading1"/>
    <w:qFormat/>
    <w:rsid w:val="002D0E29"/>
    <w:pPr>
      <w:numPr>
        <w:numId w:val="17"/>
      </w:numPr>
      <w:spacing w:before="0" w:after="0" w:line="320" w:lineRule="exact"/>
      <w:ind w:left="11" w:hanging="11"/>
    </w:pPr>
  </w:style>
  <w:style w:type="character" w:customStyle="1" w:styleId="KaflirtturChar">
    <w:name w:val="Kafli réttur Char"/>
    <w:basedOn w:val="DefaultParagraphFont"/>
    <w:link w:val="Kaflirttur"/>
    <w:locked/>
    <w:rsid w:val="002D0E29"/>
    <w:rPr>
      <w:rFonts w:ascii="Arial" w:hAnsi="Arial" w:cs="Arial"/>
      <w:b/>
      <w:bCs/>
      <w:kern w:val="32"/>
      <w:sz w:val="22"/>
      <w:szCs w:val="24"/>
      <w:lang w:eastAsia="en-US"/>
    </w:rPr>
  </w:style>
  <w:style w:type="paragraph" w:customStyle="1" w:styleId="Kaflirttur">
    <w:name w:val="Kafli réttur"/>
    <w:basedOn w:val="Kafli-StyleCalibri12ptBold"/>
    <w:link w:val="KaflirtturChar"/>
    <w:qFormat/>
    <w:rsid w:val="002D0E29"/>
    <w:pPr>
      <w:tabs>
        <w:tab w:val="left" w:pos="426"/>
      </w:tabs>
      <w:ind w:left="777" w:hanging="57"/>
    </w:pPr>
    <w:rPr>
      <w:rFonts w:ascii="Arial" w:hAnsi="Arial" w:cs="Arial"/>
      <w:sz w:val="22"/>
      <w:szCs w:val="24"/>
    </w:rPr>
  </w:style>
  <w:style w:type="character" w:customStyle="1" w:styleId="Heading2Char">
    <w:name w:val="Heading 2 Char"/>
    <w:basedOn w:val="DefaultParagraphFont"/>
    <w:link w:val="Heading2"/>
    <w:semiHidden/>
    <w:rsid w:val="002D0E29"/>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vefir.or.is/handbok/Handbokarskjol/Forms/Veitur-Word/Veitur%20-%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itur-Word" ma:contentTypeID="0x010100727760D6CF199949A41EA85252B1CBA60101008FB35ED48D3469478FD5671BDF32E4DF" ma:contentTypeVersion="35" ma:contentTypeDescription="Veitur Word - skjalasniðmát" ma:contentTypeScope="" ma:versionID="31d1ece0acc0b7c4aaae2fb930e9e866">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7ab3891e085c2ef3a9f1f42f2fc672cc"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2:gbc1f0ed3aeb4a41b72d63f7eb78c1c4"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1"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hbb339b79abf495c9d4035073a468b0b" ma:index="32"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3"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Veitur-Word</p:Name>
  <p:Description/>
  <p:Statement/>
  <p:PolicyItems>
    <p:PolicyItem featureId="Microsoft.Office.RecordsManagement.PolicyFeatures.PolicyLabel" staticId="0x010100727760D6CF199949A41EA85252B1CBA60101008FB35ED48D3469478FD5671BDF32E4DF|801092262" UniqueId="b74e7f29-9ad1-4cad-8016-6cb4db9c8187">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HBEytt xmlns="1ec4cf31-ddea-4c0a-8b4d-4e2fa005fec7">false</HBEytt>
    <pa69f3743d2b473eb9397234ff5dd2ba xmlns="1ec4cf31-ddea-4c0a-8b4d-4e2fa005fec7">
      <Terms xmlns="http://schemas.microsoft.com/office/infopath/2007/PartnerControls">
        <TermInfo xmlns="http://schemas.microsoft.com/office/infopath/2007/PartnerControls">
          <TermName>Veitur</TermName>
          <TermId>32ca3b12-d225-42e2-b4db-b4faeb51d0b7</TermId>
        </TermInfo>
      </Terms>
    </pa69f3743d2b473eb9397234ff5dd2ba>
    <TaxCatchAll xmlns="1ec4cf31-ddea-4c0a-8b4d-4e2fa005fec7">
      <Value>47</Value>
      <Value>284</Value>
      <Value>570</Value>
      <Value>527</Value>
      <Value>56</Value>
    </TaxCatchAll>
    <HBAudkenni xmlns="1ec4cf31-ddea-4c0a-8b4d-4e2fa005fec7">LBV-155</HBAudkenni>
    <k9012e7bb6594689b5937218e28f7285 xmlns="1ec4cf31-ddea-4c0a-8b4d-4e2fa005fec7">
      <Terms xmlns="http://schemas.microsoft.com/office/infopath/2007/PartnerControls"/>
    </k9012e7bb6594689b5937218e28f7285>
    <HBUrelt xmlns="1ec4cf31-ddea-4c0a-8b4d-4e2fa005fec7">false</HBUrelt>
    <jda0f0f2ef054d0db30930cf22492f47 xmlns="1ec4cf31-ddea-4c0a-8b4d-4e2fa005fec7">
      <Terms xmlns="http://schemas.microsoft.com/office/infopath/2007/PartnerControls">
        <TermInfo xmlns="http://schemas.microsoft.com/office/infopath/2007/PartnerControls">
          <TermName>Leiðbeining</TermName>
          <TermId>8a095a76-742d-4397-a015-66a72177384a</TermId>
        </TermInfo>
      </Terms>
    </jda0f0f2ef054d0db30930cf22492f47>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Veitur sameiginlegt</TermName>
          <TermId xmlns="http://schemas.microsoft.com/office/infopath/2007/PartnerControls">22718b74-3c79-4418-86dc-0333d4cbd280</TermId>
        </TermInfo>
      </Terms>
    </e21029cc66744bc5a91bb7c252c18aa7>
    <k012825df8c840858faaae8384c29395 xmlns="1ec4cf31-ddea-4c0a-8b4d-4e2fa005fec7">
      <Terms xmlns="http://schemas.microsoft.com/office/infopath/2007/PartnerControls">
        <TermInfo xmlns="http://schemas.microsoft.com/office/infopath/2007/PartnerControls">
          <TermName>Öryggi</TermName>
          <TermId>4df428b5-5827-4a45-9d51-d5167dd847e7</TermId>
        </TermInfo>
      </Terms>
    </k012825df8c840858faaae8384c29395>
    <HBAbyrgdarmadur xmlns="1ec4cf31-ddea-4c0a-8b4d-4e2fa005fec7">
      <UserInfo>
        <DisplayName>Rúnar Ingi Tryggvason</DisplayName>
        <AccountId>1301</AccountId>
        <AccountType/>
      </UserInfo>
    </HBAbyrgdarmadur>
    <gbc1f0ed3aeb4a41b72d63f7eb78c1c4 xmlns="1ec4cf31-ddea-4c0a-8b4d-4e2fa005fec7">
      <Terms xmlns="http://schemas.microsoft.com/office/infopath/2007/PartnerControls"/>
    </gbc1f0ed3aeb4a41b72d63f7eb78c1c4>
    <DLCPolicyLabelClientValue xmlns="2d1bc3a3-21d7-41a1-97ec-0d7b5f21966f">{_UIVersionString}</DLCPolicyLabelClientValue>
    <DLCPolicyLabelLock xmlns="2d1bc3a3-21d7-41a1-97ec-0d7b5f21966f" xsi:nil="true"/>
    <DLCPolicyLabelValue xmlns="2d1bc3a3-21d7-41a1-97ec-0d7b5f21966f">13.0</DLCPolicyLabelValue>
    <HBUtgafuDagur xmlns="1ec4cf31-ddea-4c0a-8b4d-4e2fa005fec7">2024-04-09T09:49:52+00:00</HBUtgafuDagur>
    <HBUtgafa xmlns="1ec4cf31-ddea-4c0a-8b4d-4e2fa005fec7">13.0</HBUtgafa>
    <hbb339b79abf495c9d4035073a468b0b xmlns="1ec4cf31-ddea-4c0a-8b4d-4e2fa005fec7">
      <Terms xmlns="http://schemas.microsoft.com/office/infopath/2007/PartnerControls">
        <TermInfo xmlns="http://schemas.microsoft.com/office/infopath/2007/PartnerControls">
          <TermName xmlns="http://schemas.microsoft.com/office/infopath/2007/PartnerControls">Forstöðumenn</TermName>
          <TermId xmlns="http://schemas.microsoft.com/office/infopath/2007/PartnerControls">e8d4a1c3-8775-46c6-9f33-2fafe2913ac2</TermId>
        </TermInfo>
      </Terms>
    </hbb339b79abf495c9d4035073a468b0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4D4D9-E21C-4CEA-A447-8991F5FFD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4cf31-ddea-4c0a-8b4d-4e2fa005fec7"/>
    <ds:schemaRef ds:uri="2d1bc3a3-21d7-41a1-97ec-0d7b5f21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59F31-A9A6-440F-AF97-440AF36B2846}">
  <ds:schemaRefs>
    <ds:schemaRef ds:uri="office.server.policy"/>
  </ds:schemaRefs>
</ds:datastoreItem>
</file>

<file path=customXml/itemProps3.xml><?xml version="1.0" encoding="utf-8"?>
<ds:datastoreItem xmlns:ds="http://schemas.openxmlformats.org/officeDocument/2006/customXml" ds:itemID="{FABAF364-F03E-48D4-AC16-FB1F6D4ACDB1}">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2d1bc3a3-21d7-41a1-97ec-0d7b5f21966f"/>
    <ds:schemaRef ds:uri="http://schemas.microsoft.com/office/2006/documentManagement/types"/>
    <ds:schemaRef ds:uri="1ec4cf31-ddea-4c0a-8b4d-4e2fa005fec7"/>
    <ds:schemaRef ds:uri="http://www.w3.org/XML/1998/namespace"/>
    <ds:schemaRef ds:uri="http://purl.org/dc/dcmitype/"/>
  </ds:schemaRefs>
</ds:datastoreItem>
</file>

<file path=customXml/itemProps4.xml><?xml version="1.0" encoding="utf-8"?>
<ds:datastoreItem xmlns:ds="http://schemas.openxmlformats.org/officeDocument/2006/customXml" ds:itemID="{F69B74A3-F5DD-4851-A5E2-F28B83DDB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Veitur%20-%20Word</Template>
  <TotalTime>72</TotalTime>
  <Pages>1</Pages>
  <Words>302</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Vinnufatastaðall - sýnileiki og öryggi</vt:lpstr>
    </vt:vector>
  </TitlesOfParts>
  <Company>Orkuveita Reykjavíkur</Company>
  <LinksUpToDate>false</LinksUpToDate>
  <CharactersWithSpaces>2066</CharactersWithSpaces>
  <SharedDoc>false</SharedDoc>
  <HLinks>
    <vt:vector size="84" baseType="variant">
      <vt:variant>
        <vt:i4>7209086</vt:i4>
      </vt:variant>
      <vt:variant>
        <vt:i4>39</vt:i4>
      </vt:variant>
      <vt:variant>
        <vt:i4>0</vt:i4>
      </vt:variant>
      <vt:variant>
        <vt:i4>5</vt:i4>
      </vt:variant>
      <vt:variant>
        <vt:lpwstr>http://arnes/handbok/openFromWord.aspx?docname=LBQ-308</vt:lpwstr>
      </vt:variant>
      <vt:variant>
        <vt:lpwstr/>
      </vt:variant>
      <vt:variant>
        <vt:i4>6422653</vt:i4>
      </vt:variant>
      <vt:variant>
        <vt:i4>36</vt:i4>
      </vt:variant>
      <vt:variant>
        <vt:i4>0</vt:i4>
      </vt:variant>
      <vt:variant>
        <vt:i4>5</vt:i4>
      </vt:variant>
      <vt:variant>
        <vt:lpwstr>http://arnes/handbok/openFromWord.aspx?docname=LBQ-235</vt:lpwstr>
      </vt:variant>
      <vt:variant>
        <vt:lpwstr/>
      </vt:variant>
      <vt:variant>
        <vt:i4>6291581</vt:i4>
      </vt:variant>
      <vt:variant>
        <vt:i4>33</vt:i4>
      </vt:variant>
      <vt:variant>
        <vt:i4>0</vt:i4>
      </vt:variant>
      <vt:variant>
        <vt:i4>5</vt:i4>
      </vt:variant>
      <vt:variant>
        <vt:lpwstr>http://arnes/handbok/openFromWord.aspx?docname=LBQ-035</vt:lpwstr>
      </vt:variant>
      <vt:variant>
        <vt:lpwstr/>
      </vt:variant>
      <vt:variant>
        <vt:i4>7405694</vt:i4>
      </vt:variant>
      <vt:variant>
        <vt:i4>30</vt:i4>
      </vt:variant>
      <vt:variant>
        <vt:i4>0</vt:i4>
      </vt:variant>
      <vt:variant>
        <vt:i4>5</vt:i4>
      </vt:variant>
      <vt:variant>
        <vt:lpwstr>http://arnes/handbok/openFromWord.aspx?docname=LAE-030</vt:lpwstr>
      </vt:variant>
      <vt:variant>
        <vt:lpwstr/>
      </vt:variant>
      <vt:variant>
        <vt:i4>6750325</vt:i4>
      </vt:variant>
      <vt:variant>
        <vt:i4>27</vt:i4>
      </vt:variant>
      <vt:variant>
        <vt:i4>0</vt:i4>
      </vt:variant>
      <vt:variant>
        <vt:i4>5</vt:i4>
      </vt:variant>
      <vt:variant>
        <vt:lpwstr>http://arnes/handbok/OpenFromWord.aspx?docName=VLH-150</vt:lpwstr>
      </vt:variant>
      <vt:variant>
        <vt:lpwstr/>
      </vt:variant>
      <vt:variant>
        <vt:i4>6553707</vt:i4>
      </vt:variant>
      <vt:variant>
        <vt:i4>24</vt:i4>
      </vt:variant>
      <vt:variant>
        <vt:i4>0</vt:i4>
      </vt:variant>
      <vt:variant>
        <vt:i4>5</vt:i4>
      </vt:variant>
      <vt:variant>
        <vt:lpwstr>http://arnes/handbok/OpenFromWord.aspx?docName=VRK-150</vt:lpwstr>
      </vt:variant>
      <vt:variant>
        <vt:lpwstr/>
      </vt:variant>
      <vt:variant>
        <vt:i4>6422642</vt:i4>
      </vt:variant>
      <vt:variant>
        <vt:i4>21</vt:i4>
      </vt:variant>
      <vt:variant>
        <vt:i4>0</vt:i4>
      </vt:variant>
      <vt:variant>
        <vt:i4>5</vt:i4>
      </vt:variant>
      <vt:variant>
        <vt:lpwstr>http://arnes/handbok/OpenFromWord.aspx?docName=SKI-050</vt:lpwstr>
      </vt:variant>
      <vt:variant>
        <vt:lpwstr/>
      </vt:variant>
      <vt:variant>
        <vt:i4>6553707</vt:i4>
      </vt:variant>
      <vt:variant>
        <vt:i4>18</vt:i4>
      </vt:variant>
      <vt:variant>
        <vt:i4>0</vt:i4>
      </vt:variant>
      <vt:variant>
        <vt:i4>5</vt:i4>
      </vt:variant>
      <vt:variant>
        <vt:lpwstr>http://arnes/handbok/OpenFromWord.aspx?docName=VRK-150</vt:lpwstr>
      </vt:variant>
      <vt:variant>
        <vt:lpwstr/>
      </vt:variant>
      <vt:variant>
        <vt:i4>6291581</vt:i4>
      </vt:variant>
      <vt:variant>
        <vt:i4>15</vt:i4>
      </vt:variant>
      <vt:variant>
        <vt:i4>0</vt:i4>
      </vt:variant>
      <vt:variant>
        <vt:i4>5</vt:i4>
      </vt:variant>
      <vt:variant>
        <vt:lpwstr>http://arnes/handbok/openFromWord.aspx?docname=LBQ-035</vt:lpwstr>
      </vt:variant>
      <vt:variant>
        <vt:lpwstr/>
      </vt:variant>
      <vt:variant>
        <vt:i4>6422653</vt:i4>
      </vt:variant>
      <vt:variant>
        <vt:i4>12</vt:i4>
      </vt:variant>
      <vt:variant>
        <vt:i4>0</vt:i4>
      </vt:variant>
      <vt:variant>
        <vt:i4>5</vt:i4>
      </vt:variant>
      <vt:variant>
        <vt:lpwstr>http://arnes/handbok/openFromWord.aspx?docname=LBQ-235</vt:lpwstr>
      </vt:variant>
      <vt:variant>
        <vt:lpwstr/>
      </vt:variant>
      <vt:variant>
        <vt:i4>7405694</vt:i4>
      </vt:variant>
      <vt:variant>
        <vt:i4>9</vt:i4>
      </vt:variant>
      <vt:variant>
        <vt:i4>0</vt:i4>
      </vt:variant>
      <vt:variant>
        <vt:i4>5</vt:i4>
      </vt:variant>
      <vt:variant>
        <vt:lpwstr>http://arnes/handbok/OpenFromWord.aspx?docName=LAE-030</vt:lpwstr>
      </vt:variant>
      <vt:variant>
        <vt:lpwstr/>
      </vt:variant>
      <vt:variant>
        <vt:i4>7209086</vt:i4>
      </vt:variant>
      <vt:variant>
        <vt:i4>6</vt:i4>
      </vt:variant>
      <vt:variant>
        <vt:i4>0</vt:i4>
      </vt:variant>
      <vt:variant>
        <vt:i4>5</vt:i4>
      </vt:variant>
      <vt:variant>
        <vt:lpwstr>http://arnes/handbok/openFromWord.aspx?docname=LBQ-308</vt:lpwstr>
      </vt:variant>
      <vt:variant>
        <vt:lpwstr/>
      </vt:variant>
      <vt:variant>
        <vt:i4>6750325</vt:i4>
      </vt:variant>
      <vt:variant>
        <vt:i4>3</vt:i4>
      </vt:variant>
      <vt:variant>
        <vt:i4>0</vt:i4>
      </vt:variant>
      <vt:variant>
        <vt:i4>5</vt:i4>
      </vt:variant>
      <vt:variant>
        <vt:lpwstr>http://arnes/handbok/openFromWord.aspx?docname=VLH-150</vt:lpwstr>
      </vt:variant>
      <vt:variant>
        <vt:lpwstr/>
      </vt:variant>
      <vt:variant>
        <vt:i4>6422642</vt:i4>
      </vt:variant>
      <vt:variant>
        <vt:i4>0</vt:i4>
      </vt:variant>
      <vt:variant>
        <vt:i4>0</vt:i4>
      </vt:variant>
      <vt:variant>
        <vt:i4>5</vt:i4>
      </vt:variant>
      <vt:variant>
        <vt:lpwstr>http://arnes/handbok/openFromWord.aspx?docname=SKI-050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Vinnufatastaðall Veitna</dc:title>
  <dc:creator>Halldóra Baldursdóttir</dc:creator>
  <cp:lastModifiedBy>Rúnar Ingi Tryggvason</cp:lastModifiedBy>
  <cp:revision>15</cp:revision>
  <cp:lastPrinted>2010-10-28T14:20:00Z</cp:lastPrinted>
  <dcterms:created xsi:type="dcterms:W3CDTF">2019-02-15T12:03:00Z</dcterms:created>
  <dcterms:modified xsi:type="dcterms:W3CDTF">2024-03-01T08:39:00Z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0x010100727760D6CF199949A41EA85252B1CBA60101008FB35ED48D3469478FD5671BDF32E4DF</vt:lpwstr>
  </property>
  <property fmtid="{D5CDD505-2E9C-101B-9397-08002B2CF9AE}" pid="3" name="HBSkjalategund">
    <vt:lpwstr>56;#Leiðbeining|8a095a76-742d-4397-a015-66a72177384a</vt:lpwstr>
  </property>
  <property fmtid="{D5CDD505-2E9C-101B-9397-08002B2CF9AE}" pid="4" name="HBHandbok">
    <vt:lpwstr>47;#Veitur|32ca3b12-d225-42e2-b4db-b4faeb51d0b7</vt:lpwstr>
  </property>
  <property fmtid="{D5CDD505-2E9C-101B-9397-08002B2CF9AE}" pid="5" name="HBVidfangsefni">
    <vt:lpwstr>284;#Öryggi|4df428b5-5827-4a45-9d51-d5167dd847e7</vt:lpwstr>
  </property>
  <property fmtid="{D5CDD505-2E9C-101B-9397-08002B2CF9AE}" pid="6" name="HBStjornunarkerfi">
    <vt:lpwstr/>
  </property>
  <property fmtid="{D5CDD505-2E9C-101B-9397-08002B2CF9AE}" pid="7" name="HBStarfseining">
    <vt:lpwstr>527;#Veitur sameiginlegt|22718b74-3c79-4418-86dc-0333d4cbd280</vt:lpwstr>
  </property>
  <property fmtid="{D5CDD505-2E9C-101B-9397-08002B2CF9AE}" pid="8" name="HBMidill">
    <vt:lpwstr/>
  </property>
  <property fmtid="{D5CDD505-2E9C-101B-9397-08002B2CF9AE}" pid="9" name="HBHlutverk">
    <vt:lpwstr>570;#Forstöðumenn|e8d4a1c3-8775-46c6-9f33-2fafe2913ac2</vt:lpwstr>
  </property>
</Properties>
</file>