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E375A" w14:textId="77777777" w:rsidR="00CE766C" w:rsidRPr="00CE766C" w:rsidRDefault="00CE766C" w:rsidP="00CE766C">
      <w:pPr>
        <w:jc w:val="center"/>
        <w:rPr>
          <w:rFonts w:ascii="Arial" w:hAnsi="Arial" w:cs="Arial"/>
          <w:b/>
          <w:sz w:val="28"/>
          <w:szCs w:val="28"/>
        </w:rPr>
      </w:pPr>
      <w:r w:rsidRPr="00CE766C">
        <w:rPr>
          <w:rFonts w:ascii="Arial" w:hAnsi="Arial" w:cs="Arial"/>
          <w:b/>
          <w:sz w:val="28"/>
          <w:szCs w:val="28"/>
        </w:rPr>
        <w:t xml:space="preserve">Verklag við tengingu rafmagnsheimtauga við </w:t>
      </w:r>
      <w:proofErr w:type="spellStart"/>
      <w:r w:rsidRPr="00CE766C">
        <w:rPr>
          <w:rFonts w:ascii="Arial" w:hAnsi="Arial" w:cs="Arial"/>
          <w:b/>
          <w:sz w:val="28"/>
          <w:szCs w:val="28"/>
        </w:rPr>
        <w:t>rafdreifikerfi</w:t>
      </w:r>
      <w:proofErr w:type="spellEnd"/>
      <w:r w:rsidRPr="00CE766C">
        <w:rPr>
          <w:rFonts w:ascii="Arial" w:hAnsi="Arial" w:cs="Arial"/>
          <w:b/>
          <w:sz w:val="28"/>
          <w:szCs w:val="28"/>
        </w:rPr>
        <w:t xml:space="preserve"> Veitna </w:t>
      </w:r>
      <w:proofErr w:type="spellStart"/>
      <w:r w:rsidRPr="00CE766C">
        <w:rPr>
          <w:rFonts w:ascii="Arial" w:hAnsi="Arial" w:cs="Arial"/>
          <w:b/>
          <w:sz w:val="28"/>
          <w:szCs w:val="28"/>
        </w:rPr>
        <w:t>ofh</w:t>
      </w:r>
      <w:proofErr w:type="spellEnd"/>
      <w:r w:rsidRPr="00CE766C">
        <w:rPr>
          <w:rFonts w:ascii="Arial" w:hAnsi="Arial" w:cs="Arial"/>
          <w:b/>
          <w:sz w:val="28"/>
          <w:szCs w:val="28"/>
        </w:rPr>
        <w:t>.</w:t>
      </w:r>
    </w:p>
    <w:p w14:paraId="285E6385" w14:textId="70286B03" w:rsidR="00CE766C" w:rsidRPr="00CE766C" w:rsidRDefault="00CE766C" w:rsidP="00CE766C">
      <w:pPr>
        <w:spacing w:after="0"/>
        <w:jc w:val="both"/>
        <w:rPr>
          <w:rFonts w:ascii="Arial" w:hAnsi="Arial" w:cs="Arial"/>
        </w:rPr>
      </w:pPr>
      <w:r w:rsidRPr="00CE766C">
        <w:rPr>
          <w:rFonts w:ascii="Arial" w:hAnsi="Arial" w:cs="Arial"/>
        </w:rPr>
        <w:t xml:space="preserve">Tilgangur verklagsins er að tryggja </w:t>
      </w:r>
      <w:r w:rsidRPr="00806E18">
        <w:rPr>
          <w:rFonts w:ascii="Arial" w:hAnsi="Arial" w:cs="Arial"/>
        </w:rPr>
        <w:t xml:space="preserve">öryggi </w:t>
      </w:r>
      <w:r w:rsidR="00E03FE9" w:rsidRPr="00806E18">
        <w:rPr>
          <w:rFonts w:ascii="Arial" w:hAnsi="Arial" w:cs="Arial"/>
        </w:rPr>
        <w:t>starfsfólks</w:t>
      </w:r>
      <w:r w:rsidRPr="00806E18">
        <w:rPr>
          <w:rFonts w:ascii="Arial" w:hAnsi="Arial" w:cs="Arial"/>
        </w:rPr>
        <w:t xml:space="preserve"> við vinnu</w:t>
      </w:r>
      <w:r w:rsidRPr="00CE766C">
        <w:rPr>
          <w:rFonts w:ascii="Arial" w:hAnsi="Arial" w:cs="Arial"/>
        </w:rPr>
        <w:t xml:space="preserve"> við tengingu á rafmagnsheimtaugum.</w:t>
      </w:r>
    </w:p>
    <w:p w14:paraId="481CA77A" w14:textId="77777777" w:rsidR="00CE766C" w:rsidRPr="00CE766C" w:rsidRDefault="00CE766C" w:rsidP="00CE766C">
      <w:pPr>
        <w:jc w:val="both"/>
        <w:rPr>
          <w:rFonts w:ascii="Arial" w:hAnsi="Arial" w:cs="Arial"/>
        </w:rPr>
      </w:pPr>
      <w:r w:rsidRPr="00CE766C">
        <w:rPr>
          <w:rFonts w:ascii="Arial" w:hAnsi="Arial" w:cs="Arial"/>
        </w:rPr>
        <w:t>Til að tryggja með fullnægjandi hætti spennuleysi heimtauga þegar verið er að tengja nýjar eða endurnýja þá gildir eftirfarandi verklag við tengingu og vinnu við heimtaugastrengi.</w:t>
      </w:r>
    </w:p>
    <w:p w14:paraId="0E51DC13" w14:textId="77777777" w:rsidR="00CE766C" w:rsidRPr="00CE766C" w:rsidRDefault="00CE766C" w:rsidP="00CE766C">
      <w:pPr>
        <w:rPr>
          <w:rFonts w:ascii="Arial" w:hAnsi="Arial" w:cs="Arial"/>
        </w:rPr>
      </w:pPr>
      <w:r w:rsidRPr="00CE766C">
        <w:rPr>
          <w:rFonts w:ascii="Arial" w:hAnsi="Arial" w:cs="Arial"/>
        </w:rPr>
        <w:t>Áður en vinna hefst við tengingu heimtauga skal tryggja eftirfarandi.</w:t>
      </w:r>
    </w:p>
    <w:p w14:paraId="757475D4" w14:textId="77777777" w:rsidR="00CE766C" w:rsidRPr="00CE766C" w:rsidRDefault="00CE766C" w:rsidP="00CE766C">
      <w:pPr>
        <w:pStyle w:val="ListParagraph"/>
        <w:numPr>
          <w:ilvl w:val="0"/>
          <w:numId w:val="17"/>
        </w:numPr>
        <w:contextualSpacing/>
        <w:rPr>
          <w:rFonts w:ascii="Arial" w:hAnsi="Arial" w:cs="Arial"/>
        </w:rPr>
      </w:pPr>
      <w:r w:rsidRPr="00CE766C">
        <w:rPr>
          <w:rFonts w:ascii="Arial" w:hAnsi="Arial" w:cs="Arial"/>
        </w:rPr>
        <w:t xml:space="preserve">Fullrjúfa og hindra innsetningu rofa á báðum endum heimtaugar.  </w:t>
      </w:r>
    </w:p>
    <w:p w14:paraId="0FD9374F" w14:textId="77777777" w:rsidR="00CE766C" w:rsidRPr="00CE766C" w:rsidRDefault="00CE766C" w:rsidP="00CE766C">
      <w:pPr>
        <w:pStyle w:val="ListParagraph"/>
        <w:numPr>
          <w:ilvl w:val="1"/>
          <w:numId w:val="17"/>
        </w:numPr>
        <w:contextualSpacing/>
        <w:rPr>
          <w:rFonts w:ascii="Arial" w:hAnsi="Arial" w:cs="Arial"/>
        </w:rPr>
      </w:pPr>
      <w:r w:rsidRPr="00CE766C">
        <w:rPr>
          <w:rFonts w:ascii="Arial" w:hAnsi="Arial" w:cs="Arial"/>
        </w:rPr>
        <w:t xml:space="preserve">Fyrir heimtaugar með málstraum til og með 100A skal ávallt </w:t>
      </w:r>
      <w:r w:rsidRPr="00CE766C">
        <w:rPr>
          <w:rFonts w:ascii="Arial" w:hAnsi="Arial" w:cs="Arial"/>
          <w:b/>
          <w:u w:val="single"/>
        </w:rPr>
        <w:t>tryggja með óyggjandi hætti innsetningu</w:t>
      </w:r>
      <w:r w:rsidRPr="00CE766C">
        <w:rPr>
          <w:rFonts w:ascii="Arial" w:hAnsi="Arial" w:cs="Arial"/>
        </w:rPr>
        <w:t xml:space="preserve"> með því t.d. að læsa eða fjarlægja aðalrofa heimtaugar á meðan tengivinna við rafmagnsheimtaug á sér stað. Setja skal varúðarmerkingu á rofa heimtaugstrengs þegar hann hefur verið læstur.</w:t>
      </w:r>
    </w:p>
    <w:p w14:paraId="1B2B9DC1" w14:textId="77777777" w:rsidR="00CE766C" w:rsidRPr="00CE766C" w:rsidRDefault="00CE766C" w:rsidP="00CE766C">
      <w:pPr>
        <w:pStyle w:val="ListParagraph"/>
        <w:numPr>
          <w:ilvl w:val="1"/>
          <w:numId w:val="17"/>
        </w:numPr>
        <w:contextualSpacing/>
        <w:rPr>
          <w:rFonts w:ascii="Arial" w:hAnsi="Arial" w:cs="Arial"/>
        </w:rPr>
      </w:pPr>
      <w:r w:rsidRPr="00CE766C">
        <w:rPr>
          <w:rFonts w:ascii="Arial" w:hAnsi="Arial" w:cs="Arial"/>
        </w:rPr>
        <w:t xml:space="preserve">Fyrir heimtaugar með málstraum stærri en 100A skal ávallt kalla til </w:t>
      </w:r>
      <w:r w:rsidRPr="00CE766C">
        <w:rPr>
          <w:rFonts w:ascii="Arial" w:hAnsi="Arial" w:cs="Arial"/>
          <w:u w:val="single"/>
        </w:rPr>
        <w:t xml:space="preserve">löggiltan rafverktaka </w:t>
      </w:r>
      <w:r w:rsidRPr="00CE766C">
        <w:rPr>
          <w:rFonts w:ascii="Arial" w:hAnsi="Arial" w:cs="Arial"/>
        </w:rPr>
        <w:t xml:space="preserve">(sem er ábyrgur fyrir húsveitunni) og í samráði við hann </w:t>
      </w:r>
      <w:r w:rsidRPr="00CE766C">
        <w:rPr>
          <w:rFonts w:ascii="Arial" w:hAnsi="Arial" w:cs="Arial"/>
          <w:b/>
          <w:u w:val="single"/>
        </w:rPr>
        <w:t>tryggja gegn innsetningu</w:t>
      </w:r>
      <w:r w:rsidRPr="00CE766C">
        <w:rPr>
          <w:rFonts w:ascii="Arial" w:hAnsi="Arial" w:cs="Arial"/>
        </w:rPr>
        <w:t xml:space="preserve"> heimtaugarofa (aðalrofa) á meðan tenging  rafmagnsheimtaugar stendur yfir. Setja skal varúðarmerkingu á rofa heimtaugstrengs þegar hann hefur verið læstur.</w:t>
      </w:r>
    </w:p>
    <w:p w14:paraId="734FB699" w14:textId="77777777" w:rsidR="00CE766C" w:rsidRPr="00CE766C" w:rsidRDefault="00CE766C" w:rsidP="00CE766C">
      <w:pPr>
        <w:pStyle w:val="ListParagraph"/>
        <w:numPr>
          <w:ilvl w:val="0"/>
          <w:numId w:val="17"/>
        </w:numPr>
        <w:contextualSpacing/>
        <w:rPr>
          <w:rFonts w:ascii="Arial" w:hAnsi="Arial" w:cs="Arial"/>
        </w:rPr>
      </w:pPr>
      <w:r w:rsidRPr="00CE766C">
        <w:rPr>
          <w:rFonts w:ascii="Arial" w:hAnsi="Arial" w:cs="Arial"/>
        </w:rPr>
        <w:t>Sannreyna og tryggja spennuleysi heimtaugar.</w:t>
      </w:r>
    </w:p>
    <w:p w14:paraId="541D0258" w14:textId="77777777" w:rsidR="00CE766C" w:rsidRPr="00CE766C" w:rsidRDefault="00CE766C" w:rsidP="00CE766C">
      <w:pPr>
        <w:pStyle w:val="ListParagraph"/>
        <w:numPr>
          <w:ilvl w:val="1"/>
          <w:numId w:val="17"/>
        </w:numPr>
        <w:contextualSpacing/>
        <w:rPr>
          <w:rFonts w:ascii="Arial" w:hAnsi="Arial" w:cs="Arial"/>
        </w:rPr>
      </w:pPr>
      <w:r w:rsidRPr="00CE766C">
        <w:rPr>
          <w:rFonts w:ascii="Arial" w:hAnsi="Arial" w:cs="Arial"/>
        </w:rPr>
        <w:t>Áður en tengivinna hefst skal sannreyna spennuleysi heimtaugar með viðeigandi búnaðir (spennukanna, mæli eða öðrum tiltækum tækjum).</w:t>
      </w:r>
    </w:p>
    <w:p w14:paraId="77EFC00F" w14:textId="77777777" w:rsidR="00CE766C" w:rsidRPr="00CE766C" w:rsidRDefault="00CE766C" w:rsidP="00CE766C">
      <w:pPr>
        <w:pStyle w:val="ListParagraph"/>
        <w:numPr>
          <w:ilvl w:val="0"/>
          <w:numId w:val="17"/>
        </w:numPr>
        <w:contextualSpacing/>
        <w:rPr>
          <w:rFonts w:ascii="Arial" w:hAnsi="Arial" w:cs="Arial"/>
        </w:rPr>
      </w:pPr>
      <w:r w:rsidRPr="00CE766C">
        <w:rPr>
          <w:rFonts w:ascii="Arial" w:hAnsi="Arial" w:cs="Arial"/>
        </w:rPr>
        <w:t>Jarðtengja skal enda heimtaugastrengs áður en tengivinna hefst.</w:t>
      </w:r>
    </w:p>
    <w:p w14:paraId="43A7F456" w14:textId="77777777" w:rsidR="00CE766C" w:rsidRPr="00CE766C" w:rsidRDefault="00CE766C" w:rsidP="00CE766C">
      <w:pPr>
        <w:rPr>
          <w:rFonts w:ascii="Arial" w:hAnsi="Arial" w:cs="Arial"/>
        </w:rPr>
      </w:pPr>
    </w:p>
    <w:p w14:paraId="1D556EDF" w14:textId="77777777" w:rsidR="00CE766C" w:rsidRPr="00CE766C" w:rsidRDefault="00CE766C" w:rsidP="00CE766C">
      <w:pPr>
        <w:rPr>
          <w:rFonts w:ascii="Arial" w:hAnsi="Arial" w:cs="Arial"/>
        </w:rPr>
      </w:pPr>
      <w:r w:rsidRPr="00CE766C">
        <w:rPr>
          <w:rFonts w:ascii="Arial" w:hAnsi="Arial" w:cs="Arial"/>
        </w:rPr>
        <w:t>Að tengivinnu lokinni og þegar búið er að fjarlægja jarðbindingar skal einangrunarmæla heimtaugastreng áður en hann er spennusettur.</w:t>
      </w:r>
    </w:p>
    <w:p w14:paraId="718B1C81" w14:textId="77777777" w:rsidR="00CE766C" w:rsidRPr="00CE766C" w:rsidRDefault="00CE766C" w:rsidP="00CE766C">
      <w:pPr>
        <w:rPr>
          <w:rFonts w:ascii="Arial" w:hAnsi="Arial" w:cs="Arial"/>
        </w:rPr>
      </w:pPr>
      <w:r w:rsidRPr="00CE766C">
        <w:rPr>
          <w:rFonts w:ascii="Arial" w:hAnsi="Arial" w:cs="Arial"/>
        </w:rPr>
        <w:t xml:space="preserve">Ofangreindu verklagi skal </w:t>
      </w:r>
      <w:r w:rsidRPr="00CE766C">
        <w:rPr>
          <w:rFonts w:ascii="Arial" w:hAnsi="Arial" w:cs="Arial"/>
          <w:u w:val="single"/>
        </w:rPr>
        <w:t>ávallt fylgt við tengivinnu rafmagnsheimtauga</w:t>
      </w:r>
      <w:r w:rsidRPr="00CE766C">
        <w:rPr>
          <w:rFonts w:ascii="Arial" w:hAnsi="Arial" w:cs="Arial"/>
        </w:rPr>
        <w:t>.</w:t>
      </w:r>
    </w:p>
    <w:p w14:paraId="00D16340" w14:textId="77777777" w:rsidR="00CE766C" w:rsidRPr="00CE766C" w:rsidRDefault="00CE766C" w:rsidP="00CE766C">
      <w:pPr>
        <w:spacing w:after="0"/>
        <w:rPr>
          <w:rFonts w:ascii="Arial" w:hAnsi="Arial" w:cs="Arial"/>
          <w:u w:val="single"/>
        </w:rPr>
      </w:pPr>
      <w:r w:rsidRPr="00CE766C">
        <w:rPr>
          <w:rFonts w:ascii="Arial" w:hAnsi="Arial" w:cs="Arial"/>
          <w:u w:val="single"/>
        </w:rPr>
        <w:t xml:space="preserve">Þó að ofangreint verklag sé áréttað við tengingu heimtauga í rafmagni þá skulu reglurnar FIMM alltaf hafðar í fyrirrúmi við alla vinnu við eða í nánd við rafmagn. </w:t>
      </w:r>
    </w:p>
    <w:p w14:paraId="7BD92E64" w14:textId="77777777" w:rsidR="00CE766C" w:rsidRPr="00CE766C" w:rsidRDefault="00CE766C" w:rsidP="00CE766C">
      <w:pPr>
        <w:spacing w:after="0"/>
        <w:rPr>
          <w:rFonts w:ascii="Arial" w:hAnsi="Arial" w:cs="Arial"/>
          <w:u w:val="single"/>
        </w:rPr>
      </w:pPr>
    </w:p>
    <w:p w14:paraId="55D5AF9C" w14:textId="77777777" w:rsidR="00CE766C" w:rsidRPr="00CE766C" w:rsidRDefault="00CE766C" w:rsidP="00CE766C">
      <w:pPr>
        <w:pStyle w:val="ListParagraph"/>
        <w:numPr>
          <w:ilvl w:val="0"/>
          <w:numId w:val="17"/>
        </w:numPr>
        <w:spacing w:after="0"/>
        <w:contextualSpacing/>
        <w:rPr>
          <w:rFonts w:ascii="Arial" w:hAnsi="Arial" w:cs="Arial"/>
          <w:color w:val="FF0000"/>
          <w:sz w:val="28"/>
          <w:szCs w:val="28"/>
        </w:rPr>
      </w:pPr>
      <w:r w:rsidRPr="00CE766C">
        <w:rPr>
          <w:rFonts w:ascii="Arial" w:hAnsi="Arial" w:cs="Arial"/>
          <w:color w:val="FF0000"/>
          <w:sz w:val="28"/>
          <w:szCs w:val="28"/>
        </w:rPr>
        <w:t>Fullrjúfa</w:t>
      </w:r>
    </w:p>
    <w:p w14:paraId="01BECDAA" w14:textId="77777777" w:rsidR="00CE766C" w:rsidRPr="00CE766C" w:rsidRDefault="00CE766C" w:rsidP="00CE766C">
      <w:pPr>
        <w:pStyle w:val="ListParagraph"/>
        <w:numPr>
          <w:ilvl w:val="0"/>
          <w:numId w:val="17"/>
        </w:numPr>
        <w:spacing w:after="0"/>
        <w:contextualSpacing/>
        <w:rPr>
          <w:rFonts w:ascii="Arial" w:hAnsi="Arial" w:cs="Arial"/>
          <w:color w:val="FF0000"/>
          <w:sz w:val="28"/>
          <w:szCs w:val="28"/>
        </w:rPr>
      </w:pPr>
      <w:r w:rsidRPr="00CE766C">
        <w:rPr>
          <w:rFonts w:ascii="Arial" w:hAnsi="Arial" w:cs="Arial"/>
          <w:color w:val="FF0000"/>
          <w:sz w:val="28"/>
          <w:szCs w:val="28"/>
        </w:rPr>
        <w:t>Tryggja gegn innsetningu</w:t>
      </w:r>
    </w:p>
    <w:p w14:paraId="0FE4AC02" w14:textId="77777777" w:rsidR="00CE766C" w:rsidRPr="00CE766C" w:rsidRDefault="00CE766C" w:rsidP="00CE766C">
      <w:pPr>
        <w:pStyle w:val="ListParagraph"/>
        <w:numPr>
          <w:ilvl w:val="0"/>
          <w:numId w:val="17"/>
        </w:numPr>
        <w:spacing w:after="0"/>
        <w:contextualSpacing/>
        <w:rPr>
          <w:rFonts w:ascii="Arial" w:hAnsi="Arial" w:cs="Arial"/>
          <w:color w:val="FF0000"/>
          <w:sz w:val="28"/>
          <w:szCs w:val="28"/>
        </w:rPr>
      </w:pPr>
      <w:r w:rsidRPr="00CE766C">
        <w:rPr>
          <w:rFonts w:ascii="Arial" w:hAnsi="Arial" w:cs="Arial"/>
          <w:color w:val="FF0000"/>
          <w:sz w:val="28"/>
          <w:szCs w:val="28"/>
        </w:rPr>
        <w:t>Sannreyna spennuleysi</w:t>
      </w:r>
    </w:p>
    <w:p w14:paraId="52A77383" w14:textId="77777777" w:rsidR="00CE766C" w:rsidRPr="00CE766C" w:rsidRDefault="00CE766C" w:rsidP="00CE766C">
      <w:pPr>
        <w:pStyle w:val="ListParagraph"/>
        <w:numPr>
          <w:ilvl w:val="0"/>
          <w:numId w:val="17"/>
        </w:numPr>
        <w:spacing w:after="0"/>
        <w:contextualSpacing/>
        <w:rPr>
          <w:rFonts w:ascii="Arial" w:hAnsi="Arial" w:cs="Arial"/>
          <w:color w:val="FF0000"/>
          <w:sz w:val="28"/>
          <w:szCs w:val="28"/>
        </w:rPr>
      </w:pPr>
      <w:r w:rsidRPr="00CE766C">
        <w:rPr>
          <w:rFonts w:ascii="Arial" w:hAnsi="Arial" w:cs="Arial"/>
          <w:color w:val="FF0000"/>
          <w:sz w:val="28"/>
          <w:szCs w:val="28"/>
        </w:rPr>
        <w:t>Jarðtengja</w:t>
      </w:r>
    </w:p>
    <w:p w14:paraId="7D074E90" w14:textId="77777777" w:rsidR="00CE766C" w:rsidRPr="00CE766C" w:rsidRDefault="00CE766C" w:rsidP="00CE766C">
      <w:pPr>
        <w:pStyle w:val="ListParagraph"/>
        <w:numPr>
          <w:ilvl w:val="0"/>
          <w:numId w:val="17"/>
        </w:numPr>
        <w:spacing w:after="0"/>
        <w:contextualSpacing/>
        <w:rPr>
          <w:rFonts w:ascii="Arial" w:hAnsi="Arial" w:cs="Arial"/>
          <w:color w:val="FF0000"/>
          <w:sz w:val="28"/>
          <w:szCs w:val="28"/>
        </w:rPr>
      </w:pPr>
      <w:r w:rsidRPr="00CE766C">
        <w:rPr>
          <w:rFonts w:ascii="Arial" w:hAnsi="Arial" w:cs="Arial"/>
          <w:color w:val="FF0000"/>
          <w:sz w:val="28"/>
          <w:szCs w:val="28"/>
        </w:rPr>
        <w:t>Hylja eða girða af nálæga spennuhafa hluti</w:t>
      </w:r>
      <w:r w:rsidR="002C5CDA">
        <w:rPr>
          <w:rFonts w:ascii="Arial" w:hAnsi="Arial" w:cs="Arial"/>
          <w:color w:val="FF0000"/>
          <w:sz w:val="28"/>
          <w:szCs w:val="28"/>
        </w:rPr>
        <w:t>.</w:t>
      </w:r>
    </w:p>
    <w:sectPr w:rsidR="00CE766C" w:rsidRPr="00CE766C" w:rsidSect="00FA1966">
      <w:headerReference w:type="default" r:id="rId11"/>
      <w:footerReference w:type="default" r:id="rId12"/>
      <w:pgSz w:w="11907" w:h="16840" w:code="9"/>
      <w:pgMar w:top="1341" w:right="851" w:bottom="1134" w:left="709" w:header="51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0EEE6" w14:textId="77777777" w:rsidR="00CE766C" w:rsidRDefault="00CE766C">
      <w:r>
        <w:separator/>
      </w:r>
    </w:p>
  </w:endnote>
  <w:endnote w:type="continuationSeparator" w:id="0">
    <w:p w14:paraId="51829779" w14:textId="77777777" w:rsidR="00CE766C" w:rsidRDefault="00CE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4A0" w:firstRow="1" w:lastRow="0" w:firstColumn="1" w:lastColumn="0" w:noHBand="0" w:noVBand="1"/>
    </w:tblPr>
    <w:tblGrid>
      <w:gridCol w:w="9302"/>
      <w:gridCol w:w="1045"/>
    </w:tblGrid>
    <w:tr w:rsidR="001F4682" w:rsidRPr="00FA0CB5" w14:paraId="27F786EF" w14:textId="77777777" w:rsidTr="00407566">
      <w:tc>
        <w:tcPr>
          <w:tcW w:w="12582" w:type="dxa"/>
          <w:tcBorders>
            <w:right w:val="single" w:sz="4" w:space="0" w:color="auto"/>
          </w:tcBorders>
        </w:tcPr>
        <w:p w14:paraId="0F52462F" w14:textId="1457BB22" w:rsidR="001F4682" w:rsidRPr="00EF7C08" w:rsidRDefault="001F4682" w:rsidP="00407566">
          <w:pPr>
            <w:pStyle w:val="Footer"/>
            <w:tabs>
              <w:tab w:val="clear" w:pos="4153"/>
              <w:tab w:val="clear" w:pos="8306"/>
              <w:tab w:val="right" w:pos="9072"/>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FABAF364-F03E-48D4-AC16-FB1F6D4ACDB1}"/>
              <w:text/>
            </w:sdtPr>
            <w:sdtEndPr/>
            <w:sdtContent>
              <w:r w:rsidR="00806E18">
                <w:rPr>
                  <w:rFonts w:ascii="Arial" w:hAnsi="Arial" w:cs="Arial"/>
                  <w:sz w:val="16"/>
                  <w:szCs w:val="16"/>
                </w:rPr>
                <w:t>Jón Trausti Kárason (hann - he/him)</w:t>
              </w:r>
            </w:sdtContent>
          </w:sdt>
          <w:r w:rsidRPr="00EF7C08">
            <w:rPr>
              <w:rFonts w:ascii="Arial" w:hAnsi="Arial" w:cs="Arial"/>
              <w:sz w:val="16"/>
              <w:szCs w:val="16"/>
            </w:rPr>
            <w:tab/>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1849213646"/>
              <w:placeholder>
                <w:docPart w:val="5172FDC974A944C4BBB3A997B0B20A90"/>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FABAF364-F03E-48D4-AC16-FB1F6D4ACDB1}"/>
              <w:date w:fullDate="2020-05-07T15:21:00Z">
                <w:dateFormat w:val="d.M.yyyy"/>
                <w:lid w:val="is-IS"/>
                <w:storeMappedDataAs w:val="dateTime"/>
                <w:calendar w:val="gregorian"/>
              </w:date>
            </w:sdtPr>
            <w:sdtEndPr/>
            <w:sdtContent>
              <w:r w:rsidR="00806E18">
                <w:rPr>
                  <w:rFonts w:ascii="Arial" w:hAnsi="Arial" w:cs="Arial"/>
                  <w:sz w:val="16"/>
                  <w:szCs w:val="16"/>
                </w:rPr>
                <w:t>7.5.2020</w:t>
              </w:r>
            </w:sdtContent>
          </w:sdt>
        </w:p>
      </w:tc>
      <w:tc>
        <w:tcPr>
          <w:tcW w:w="1638" w:type="dxa"/>
          <w:tcBorders>
            <w:top w:val="single" w:sz="4" w:space="0" w:color="auto"/>
            <w:left w:val="single" w:sz="4" w:space="0" w:color="auto"/>
          </w:tcBorders>
        </w:tcPr>
        <w:p w14:paraId="61021549" w14:textId="71ACC5FE" w:rsidR="001F4682" w:rsidRPr="00EF7C08" w:rsidRDefault="001F4682" w:rsidP="001F4682">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noProof/>
              <w:sz w:val="16"/>
              <w:szCs w:val="16"/>
            </w:rPr>
            <w:t>2</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noProof/>
              <w:sz w:val="16"/>
              <w:szCs w:val="16"/>
            </w:rPr>
            <w:t>2</w:t>
          </w:r>
          <w:r w:rsidRPr="00AC08B6">
            <w:rPr>
              <w:rFonts w:ascii="Arial" w:hAnsi="Arial" w:cs="Arial"/>
              <w:b/>
              <w:bCs/>
              <w:sz w:val="16"/>
              <w:szCs w:val="16"/>
            </w:rPr>
            <w:fldChar w:fldCharType="end"/>
          </w:r>
        </w:p>
      </w:tc>
    </w:tr>
  </w:tbl>
  <w:p w14:paraId="1798093B" w14:textId="77777777" w:rsidR="00E83EB5" w:rsidRPr="001F4682" w:rsidRDefault="00E83EB5" w:rsidP="001F4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064C6" w14:textId="77777777" w:rsidR="00CE766C" w:rsidRDefault="00CE766C">
      <w:r>
        <w:separator/>
      </w:r>
    </w:p>
  </w:footnote>
  <w:footnote w:type="continuationSeparator" w:id="0">
    <w:p w14:paraId="1C033899" w14:textId="77777777" w:rsidR="00CE766C" w:rsidRDefault="00CE7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1F4682" w:rsidRPr="00E708AF" w14:paraId="4C86C897" w14:textId="77777777" w:rsidTr="00407566">
      <w:trPr>
        <w:trHeight w:val="637"/>
      </w:trPr>
      <w:tc>
        <w:tcPr>
          <w:tcW w:w="9214" w:type="dxa"/>
        </w:tcPr>
        <w:p w14:paraId="3EFDC4EF" w14:textId="282329FB" w:rsidR="001F4682" w:rsidRPr="006D2042" w:rsidRDefault="001F4682" w:rsidP="001F4682">
          <w:pPr>
            <w:pStyle w:val="Header"/>
            <w:spacing w:after="0" w:line="240" w:lineRule="auto"/>
            <w:jc w:val="right"/>
            <w:rPr>
              <w:rFonts w:ascii="Arial" w:hAnsi="Arial" w:cs="Arial"/>
              <w:b/>
              <w:bCs/>
              <w:caps/>
              <w:sz w:val="28"/>
              <w:szCs w:val="20"/>
            </w:rPr>
          </w:pPr>
          <w:bookmarkStart w:id="0" w:name="_Hlk18923815"/>
          <w:bookmarkStart w:id="1" w:name="_Hlk18925146"/>
          <w:bookmarkStart w:id="2" w:name="_Hlk18925147"/>
          <w:r>
            <w:rPr>
              <w:rFonts w:ascii="Arial" w:hAnsi="Arial" w:cs="Arial"/>
              <w:noProof/>
              <w:lang w:eastAsia="is-IS"/>
            </w:rPr>
            <w:drawing>
              <wp:anchor distT="0" distB="0" distL="114300" distR="114300" simplePos="0" relativeHeight="251659264" behindDoc="0" locked="0" layoutInCell="1" allowOverlap="1" wp14:anchorId="09124A51" wp14:editId="1DB9B5D5">
                <wp:simplePos x="0" y="0"/>
                <wp:positionH relativeFrom="column">
                  <wp:posOffset>0</wp:posOffset>
                </wp:positionH>
                <wp:positionV relativeFrom="paragraph">
                  <wp:posOffset>-155575</wp:posOffset>
                </wp:positionV>
                <wp:extent cx="556260" cy="571500"/>
                <wp:effectExtent l="0" t="0" r="0" b="0"/>
                <wp:wrapNone/>
                <wp:docPr id="7" name="Picture 7"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aps/>
              <w:sz w:val="28"/>
              <w:szCs w:val="20"/>
            </w:rPr>
            <w:t xml:space="preserve"> </w:t>
          </w:r>
          <w:sdt>
            <w:sdtPr>
              <w:rPr>
                <w:rFonts w:ascii="Arial" w:hAnsi="Arial" w:cs="Arial"/>
                <w:b/>
                <w:bCs/>
                <w:caps/>
                <w:sz w:val="28"/>
                <w:szCs w:val="20"/>
              </w:rPr>
              <w:alias w:val="Starfseining"/>
              <w:tag w:val="e21029cc66744bc5a91bb7c252c18aa7"/>
              <w:id w:val="-1583835034"/>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FABAF364-F03E-48D4-AC16-FB1F6D4ACDB1}"/>
              <w:text w:multiLine="1"/>
            </w:sdtPr>
            <w:sdtEndPr/>
            <w:sdtContent>
              <w:r>
                <w:rPr>
                  <w:rFonts w:ascii="Arial" w:hAnsi="Arial" w:cs="Arial"/>
                  <w:b/>
                  <w:bCs/>
                  <w:caps/>
                  <w:sz w:val="28"/>
                  <w:szCs w:val="20"/>
                </w:rPr>
                <w:t>Rafveita</w:t>
              </w:r>
            </w:sdtContent>
          </w:sdt>
          <w:r w:rsidRPr="006D2042">
            <w:rPr>
              <w:rFonts w:ascii="Arial" w:hAnsi="Arial" w:cs="Arial"/>
              <w:b/>
              <w:bCs/>
              <w:caps/>
              <w:sz w:val="28"/>
              <w:szCs w:val="20"/>
            </w:rPr>
            <w:t xml:space="preserve">  </w:t>
          </w:r>
        </w:p>
        <w:p w14:paraId="2878E5EF" w14:textId="2E2F83E5" w:rsidR="001F4682" w:rsidRPr="006D2042" w:rsidRDefault="001F4682" w:rsidP="001F4682">
          <w:pPr>
            <w:pStyle w:val="NR1StyleHeading8CalibriDarkRed"/>
            <w:tabs>
              <w:tab w:val="right" w:pos="8080"/>
            </w:tabs>
            <w:spacing w:after="0" w:line="240" w:lineRule="auto"/>
            <w:ind w:left="1843"/>
            <w:jc w:val="right"/>
            <w:rPr>
              <w:rFonts w:ascii="Arial" w:hAnsi="Arial" w:cs="Arial"/>
              <w:caps/>
              <w:color w:val="auto"/>
            </w:rPr>
          </w:pPr>
          <w:r w:rsidRPr="006D2042">
            <w:rPr>
              <w:rFonts w:ascii="Arial" w:hAnsi="Arial" w:cs="Arial"/>
              <w:caps/>
              <w:color w:val="auto"/>
            </w:rPr>
            <w:tab/>
          </w:r>
          <w:sdt>
            <w:sdtPr>
              <w:rPr>
                <w:rFonts w:ascii="Arial" w:hAnsi="Arial" w:cs="Arial"/>
                <w:caps/>
                <w:color w:val="auto"/>
              </w:rPr>
              <w:alias w:val="Title"/>
              <w:tag w:val=""/>
              <w:id w:val="-526719538"/>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caps/>
                  <w:color w:val="auto"/>
                </w:rPr>
                <w:t>Verklag við tengingu rafmagnsheimtauga</w:t>
              </w:r>
            </w:sdtContent>
          </w:sdt>
        </w:p>
      </w:tc>
      <w:tc>
        <w:tcPr>
          <w:tcW w:w="5636" w:type="dxa"/>
        </w:tcPr>
        <w:p w14:paraId="4119C4E3" w14:textId="77777777" w:rsidR="001F4682" w:rsidRPr="006D2042" w:rsidRDefault="001F4682" w:rsidP="001F4682">
          <w:pPr>
            <w:pStyle w:val="Header"/>
            <w:spacing w:after="0" w:line="240" w:lineRule="auto"/>
            <w:rPr>
              <w:rFonts w:ascii="Arial" w:hAnsi="Arial" w:cs="Arial"/>
              <w:b/>
              <w:caps/>
              <w:sz w:val="28"/>
              <w:szCs w:val="28"/>
            </w:rPr>
          </w:pPr>
        </w:p>
        <w:p w14:paraId="14A301BF" w14:textId="002D64A3" w:rsidR="001F4682" w:rsidRPr="006D2042" w:rsidRDefault="00806E18" w:rsidP="001F4682">
          <w:pPr>
            <w:pStyle w:val="Header"/>
            <w:spacing w:after="0" w:line="240" w:lineRule="auto"/>
            <w:ind w:right="-159"/>
            <w:rPr>
              <w:rFonts w:ascii="Arial" w:hAnsi="Arial" w:cs="Arial"/>
              <w:b/>
              <w:bCs/>
              <w:sz w:val="36"/>
              <w:szCs w:val="36"/>
            </w:rPr>
          </w:pPr>
          <w:sdt>
            <w:sdtPr>
              <w:rPr>
                <w:rFonts w:ascii="Arial" w:hAnsi="Arial" w:cs="Arial"/>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FABAF364-F03E-48D4-AC16-FB1F6D4ACDB1}"/>
              <w:text/>
            </w:sdtPr>
            <w:sdtEndPr/>
            <w:sdtContent>
              <w:r w:rsidR="001F4682">
                <w:rPr>
                  <w:rFonts w:ascii="Arial" w:hAnsi="Arial" w:cs="Arial"/>
                  <w:b/>
                  <w:caps/>
                  <w:sz w:val="28"/>
                  <w:szCs w:val="28"/>
                </w:rPr>
                <w:t>LBV-205</w:t>
              </w:r>
            </w:sdtContent>
          </w:sdt>
          <w:r w:rsidR="001F4682" w:rsidRPr="006D2042">
            <w:rPr>
              <w:rFonts w:ascii="Arial" w:hAnsi="Arial" w:cs="Arial"/>
              <w:b/>
              <w:caps/>
              <w:sz w:val="28"/>
              <w:szCs w:val="28"/>
            </w:rPr>
            <w:t>-</w:t>
          </w:r>
          <w:sdt>
            <w:sdtPr>
              <w:rPr>
                <w:rFonts w:ascii="Arial" w:hAnsi="Arial" w:cs="Arial"/>
                <w:b/>
                <w:caps/>
                <w:sz w:val="28"/>
                <w:szCs w:val="28"/>
              </w:rPr>
              <w:alias w:val="Útgáfunúmer"/>
              <w:tag w:val="HBUtgafa"/>
              <w:id w:val="-1193527644"/>
              <w:placeholder>
                <w:docPart w:val="97D822DF3579474CA6A0434A1280ACEB"/>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FABAF364-F03E-48D4-AC16-FB1F6D4ACDB1}"/>
              <w:text/>
            </w:sdtPr>
            <w:sdtEndPr/>
            <w:sdtContent>
              <w:r>
                <w:rPr>
                  <w:rFonts w:ascii="Arial" w:hAnsi="Arial" w:cs="Arial"/>
                  <w:b/>
                  <w:caps/>
                  <w:sz w:val="28"/>
                  <w:szCs w:val="28"/>
                </w:rPr>
                <w:t>4.0</w:t>
              </w:r>
            </w:sdtContent>
          </w:sdt>
        </w:p>
      </w:tc>
    </w:tr>
    <w:bookmarkEnd w:id="0"/>
    <w:bookmarkEnd w:id="1"/>
    <w:bookmarkEnd w:id="2"/>
  </w:tbl>
  <w:p w14:paraId="01149A01" w14:textId="77D8CE85" w:rsidR="00E83EB5" w:rsidRPr="001F4682" w:rsidRDefault="00E83EB5" w:rsidP="001F4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8608F"/>
    <w:multiLevelType w:val="multilevel"/>
    <w:tmpl w:val="DDBE6380"/>
    <w:lvl w:ilvl="0">
      <w:start w:val="1"/>
      <w:numFmt w:val="decimal"/>
      <w:pStyle w:val="Fyrirsgn11"/>
      <w:suff w:val="space"/>
      <w:lvlText w:val="%1."/>
      <w:lvlJc w:val="left"/>
      <w:pPr>
        <w:ind w:left="680" w:hanging="680"/>
      </w:pPr>
      <w:rPr>
        <w:rFonts w:ascii="Calibri" w:hAnsi="Calibri" w:cs="Times New Roman" w:hint="default"/>
        <w:b/>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Fyrirsgn21"/>
      <w:suff w:val="space"/>
      <w:lvlText w:val="%1.%2."/>
      <w:lvlJc w:val="left"/>
      <w:pPr>
        <w:ind w:left="680" w:hanging="680"/>
      </w:pPr>
      <w:rPr>
        <w:rFonts w:ascii="Calibri" w:hAnsi="Calibri" w:cs="Times New Roman"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yrirsgn31"/>
      <w:suff w:val="space"/>
      <w:lvlText w:val="%1.%2.%3."/>
      <w:lvlJc w:val="left"/>
      <w:pPr>
        <w:ind w:left="680" w:hanging="680"/>
      </w:pPr>
      <w:rPr>
        <w:rFonts w:ascii="Calibri" w:hAnsi="Calibri"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73"/>
        </w:tabs>
        <w:ind w:left="441" w:hanging="648"/>
      </w:pPr>
      <w:rPr>
        <w:rFonts w:hint="default"/>
      </w:rPr>
    </w:lvl>
    <w:lvl w:ilvl="4">
      <w:start w:val="1"/>
      <w:numFmt w:val="decimal"/>
      <w:lvlText w:val="%1.%2.%3.%4.%5."/>
      <w:lvlJc w:val="left"/>
      <w:pPr>
        <w:tabs>
          <w:tab w:val="num" w:pos="1233"/>
        </w:tabs>
        <w:ind w:left="945" w:hanging="792"/>
      </w:pPr>
      <w:rPr>
        <w:rFonts w:hint="default"/>
      </w:rPr>
    </w:lvl>
    <w:lvl w:ilvl="5">
      <w:start w:val="1"/>
      <w:numFmt w:val="decimal"/>
      <w:lvlText w:val="%1.%2.%3.%4.%5.%6."/>
      <w:lvlJc w:val="left"/>
      <w:pPr>
        <w:tabs>
          <w:tab w:val="num" w:pos="1953"/>
        </w:tabs>
        <w:ind w:left="1449" w:hanging="936"/>
      </w:pPr>
      <w:rPr>
        <w:rFonts w:hint="default"/>
      </w:rPr>
    </w:lvl>
    <w:lvl w:ilvl="6">
      <w:start w:val="1"/>
      <w:numFmt w:val="decimal"/>
      <w:lvlText w:val="%1.%2.%3.%4.%5.%6.%7."/>
      <w:lvlJc w:val="left"/>
      <w:pPr>
        <w:tabs>
          <w:tab w:val="num" w:pos="2313"/>
        </w:tabs>
        <w:ind w:left="1953" w:hanging="1080"/>
      </w:pPr>
      <w:rPr>
        <w:rFonts w:hint="default"/>
      </w:rPr>
    </w:lvl>
    <w:lvl w:ilvl="7">
      <w:start w:val="1"/>
      <w:numFmt w:val="decimal"/>
      <w:lvlText w:val="%1.%2.%3.%4.%5.%6.%7.%8."/>
      <w:lvlJc w:val="left"/>
      <w:pPr>
        <w:tabs>
          <w:tab w:val="num" w:pos="3033"/>
        </w:tabs>
        <w:ind w:left="2457" w:hanging="1224"/>
      </w:pPr>
      <w:rPr>
        <w:rFonts w:hint="default"/>
      </w:rPr>
    </w:lvl>
    <w:lvl w:ilvl="8">
      <w:start w:val="1"/>
      <w:numFmt w:val="decimal"/>
      <w:lvlText w:val="%1.%2.%3.%4.%5.%6.%7.%8.%9."/>
      <w:lvlJc w:val="left"/>
      <w:pPr>
        <w:tabs>
          <w:tab w:val="num" w:pos="3753"/>
        </w:tabs>
        <w:ind w:left="3033" w:hanging="1440"/>
      </w:pPr>
      <w:rPr>
        <w:rFonts w:hint="default"/>
      </w:rPr>
    </w:lvl>
  </w:abstractNum>
  <w:abstractNum w:abstractNumId="1" w15:restartNumberingAfterBreak="0">
    <w:nsid w:val="234304FB"/>
    <w:multiLevelType w:val="hybridMultilevel"/>
    <w:tmpl w:val="6A640C10"/>
    <w:lvl w:ilvl="0" w:tplc="4B72A958">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28015B70"/>
    <w:multiLevelType w:val="hybridMultilevel"/>
    <w:tmpl w:val="00F4F788"/>
    <w:lvl w:ilvl="0" w:tplc="E93E72D0">
      <w:start w:val="1"/>
      <w:numFmt w:val="decimal"/>
      <w:lvlText w:val="%1."/>
      <w:lvlJc w:val="left"/>
      <w:pPr>
        <w:ind w:left="720" w:hanging="36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3F6E305F"/>
    <w:multiLevelType w:val="multilevel"/>
    <w:tmpl w:val="423EA4A6"/>
    <w:lvl w:ilvl="0">
      <w:start w:val="1"/>
      <w:numFmt w:val="decimal"/>
      <w:lvlText w:val="%1."/>
      <w:lvlJc w:val="left"/>
      <w:pPr>
        <w:ind w:left="720" w:hanging="360"/>
      </w:pPr>
      <w:rPr>
        <w:rFonts w:ascii="Calibri" w:hAnsi="Calibri"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2874780"/>
    <w:multiLevelType w:val="hybridMultilevel"/>
    <w:tmpl w:val="5C488D50"/>
    <w:lvl w:ilvl="0" w:tplc="AC3E38B2">
      <w:numFmt w:val="bullet"/>
      <w:lvlText w:val=""/>
      <w:lvlJc w:val="left"/>
      <w:pPr>
        <w:ind w:left="720" w:hanging="360"/>
      </w:pPr>
      <w:rPr>
        <w:rFonts w:ascii="Symbol" w:eastAsiaTheme="minorHAnsi" w:hAnsi="Symbol" w:cstheme="minorBidi"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5D734A11"/>
    <w:multiLevelType w:val="hybridMultilevel"/>
    <w:tmpl w:val="5EC2AE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33523A"/>
    <w:multiLevelType w:val="hybridMultilevel"/>
    <w:tmpl w:val="7D58FC32"/>
    <w:lvl w:ilvl="0" w:tplc="CF48BD16">
      <w:start w:val="1"/>
      <w:numFmt w:val="decimal"/>
      <w:pStyle w:val="1Aalkafli"/>
      <w:lvlText w:val="%1."/>
      <w:lvlJc w:val="left"/>
      <w:pPr>
        <w:ind w:left="72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7B1E6FB8"/>
    <w:multiLevelType w:val="multilevel"/>
    <w:tmpl w:val="6812EF9C"/>
    <w:lvl w:ilvl="0">
      <w:start w:val="1"/>
      <w:numFmt w:val="decimal"/>
      <w:lvlText w:val="%1."/>
      <w:lvlJc w:val="left"/>
      <w:pPr>
        <w:ind w:left="720" w:hanging="360"/>
      </w:pPr>
    </w:lvl>
    <w:lvl w:ilvl="1">
      <w:start w:val="1"/>
      <w:numFmt w:val="decimal"/>
      <w:pStyle w:val="11Undirkafli"/>
      <w:isLgl/>
      <w:lvlText w:val="%1.%2"/>
      <w:lvlJc w:val="left"/>
      <w:pPr>
        <w:ind w:left="502"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Undirundirkafli"/>
      <w:isLgl/>
      <w:lvlText w:val="%1.%2.%3"/>
      <w:lvlJc w:val="left"/>
      <w:pPr>
        <w:ind w:left="108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13210103">
    <w:abstractNumId w:val="5"/>
  </w:num>
  <w:num w:numId="2" w16cid:durableId="30964857">
    <w:abstractNumId w:val="0"/>
  </w:num>
  <w:num w:numId="3" w16cid:durableId="1660302709">
    <w:abstractNumId w:val="0"/>
  </w:num>
  <w:num w:numId="4" w16cid:durableId="1111507199">
    <w:abstractNumId w:val="2"/>
  </w:num>
  <w:num w:numId="5" w16cid:durableId="404180853">
    <w:abstractNumId w:val="3"/>
  </w:num>
  <w:num w:numId="6" w16cid:durableId="1689529359">
    <w:abstractNumId w:val="0"/>
  </w:num>
  <w:num w:numId="7" w16cid:durableId="2033021758">
    <w:abstractNumId w:val="0"/>
  </w:num>
  <w:num w:numId="8" w16cid:durableId="1856847743">
    <w:abstractNumId w:val="0"/>
  </w:num>
  <w:num w:numId="9" w16cid:durableId="690495603">
    <w:abstractNumId w:val="7"/>
  </w:num>
  <w:num w:numId="10" w16cid:durableId="1288320084">
    <w:abstractNumId w:val="1"/>
  </w:num>
  <w:num w:numId="11" w16cid:durableId="179315157">
    <w:abstractNumId w:val="0"/>
  </w:num>
  <w:num w:numId="12" w16cid:durableId="1764258063">
    <w:abstractNumId w:val="0"/>
  </w:num>
  <w:num w:numId="13" w16cid:durableId="865093812">
    <w:abstractNumId w:val="0"/>
  </w:num>
  <w:num w:numId="14" w16cid:durableId="1975139015">
    <w:abstractNumId w:val="7"/>
  </w:num>
  <w:num w:numId="15" w16cid:durableId="63064423">
    <w:abstractNumId w:val="7"/>
  </w:num>
  <w:num w:numId="16" w16cid:durableId="4283163">
    <w:abstractNumId w:val="6"/>
  </w:num>
  <w:num w:numId="17" w16cid:durableId="2023625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6C"/>
    <w:rsid w:val="00014DEF"/>
    <w:rsid w:val="0001608B"/>
    <w:rsid w:val="00050DC3"/>
    <w:rsid w:val="00091176"/>
    <w:rsid w:val="000961C3"/>
    <w:rsid w:val="000A3155"/>
    <w:rsid w:val="000D7740"/>
    <w:rsid w:val="000F2E03"/>
    <w:rsid w:val="000F3F90"/>
    <w:rsid w:val="00112194"/>
    <w:rsid w:val="00125B73"/>
    <w:rsid w:val="001269AF"/>
    <w:rsid w:val="00150341"/>
    <w:rsid w:val="0016238A"/>
    <w:rsid w:val="00191ECD"/>
    <w:rsid w:val="00192DE6"/>
    <w:rsid w:val="001B232F"/>
    <w:rsid w:val="001D4E26"/>
    <w:rsid w:val="001F0C29"/>
    <w:rsid w:val="001F4682"/>
    <w:rsid w:val="001F5D20"/>
    <w:rsid w:val="001F7577"/>
    <w:rsid w:val="002113C1"/>
    <w:rsid w:val="00214DDF"/>
    <w:rsid w:val="00225796"/>
    <w:rsid w:val="002504CD"/>
    <w:rsid w:val="00263FD5"/>
    <w:rsid w:val="002747C6"/>
    <w:rsid w:val="00276C5E"/>
    <w:rsid w:val="002A28FE"/>
    <w:rsid w:val="002A515F"/>
    <w:rsid w:val="002B61E1"/>
    <w:rsid w:val="002C320A"/>
    <w:rsid w:val="002C5CDA"/>
    <w:rsid w:val="002C779C"/>
    <w:rsid w:val="00320CF6"/>
    <w:rsid w:val="00323A16"/>
    <w:rsid w:val="00336CEE"/>
    <w:rsid w:val="003746ED"/>
    <w:rsid w:val="00377430"/>
    <w:rsid w:val="003B1985"/>
    <w:rsid w:val="003C429D"/>
    <w:rsid w:val="003C6253"/>
    <w:rsid w:val="003C6871"/>
    <w:rsid w:val="003C7D83"/>
    <w:rsid w:val="003E159F"/>
    <w:rsid w:val="003E1AC8"/>
    <w:rsid w:val="003E1ECD"/>
    <w:rsid w:val="003E6006"/>
    <w:rsid w:val="003F1A2D"/>
    <w:rsid w:val="003F46FC"/>
    <w:rsid w:val="00407324"/>
    <w:rsid w:val="004130A7"/>
    <w:rsid w:val="00415114"/>
    <w:rsid w:val="00420B25"/>
    <w:rsid w:val="00435BE5"/>
    <w:rsid w:val="00462E09"/>
    <w:rsid w:val="00471E52"/>
    <w:rsid w:val="00484B6E"/>
    <w:rsid w:val="00492810"/>
    <w:rsid w:val="004941D0"/>
    <w:rsid w:val="004A12E8"/>
    <w:rsid w:val="004A157E"/>
    <w:rsid w:val="004A4857"/>
    <w:rsid w:val="004B0477"/>
    <w:rsid w:val="004D4628"/>
    <w:rsid w:val="004E3496"/>
    <w:rsid w:val="004E52F3"/>
    <w:rsid w:val="004E6738"/>
    <w:rsid w:val="005076F0"/>
    <w:rsid w:val="0051693F"/>
    <w:rsid w:val="00541CFA"/>
    <w:rsid w:val="0055597B"/>
    <w:rsid w:val="005568BB"/>
    <w:rsid w:val="00570FB1"/>
    <w:rsid w:val="00586E43"/>
    <w:rsid w:val="0059133E"/>
    <w:rsid w:val="005C52D4"/>
    <w:rsid w:val="005E55AE"/>
    <w:rsid w:val="00614876"/>
    <w:rsid w:val="006163DF"/>
    <w:rsid w:val="00624F3A"/>
    <w:rsid w:val="00626DE5"/>
    <w:rsid w:val="006660DB"/>
    <w:rsid w:val="00672D3D"/>
    <w:rsid w:val="00685964"/>
    <w:rsid w:val="006A1685"/>
    <w:rsid w:val="006E3B31"/>
    <w:rsid w:val="006F2F4D"/>
    <w:rsid w:val="00746D75"/>
    <w:rsid w:val="00747366"/>
    <w:rsid w:val="00797FC6"/>
    <w:rsid w:val="007C67AA"/>
    <w:rsid w:val="007D4758"/>
    <w:rsid w:val="007D6467"/>
    <w:rsid w:val="007D6D67"/>
    <w:rsid w:val="007E1DC1"/>
    <w:rsid w:val="007E7E56"/>
    <w:rsid w:val="00800447"/>
    <w:rsid w:val="00806E18"/>
    <w:rsid w:val="00807C96"/>
    <w:rsid w:val="00812344"/>
    <w:rsid w:val="00820069"/>
    <w:rsid w:val="008512F4"/>
    <w:rsid w:val="00863353"/>
    <w:rsid w:val="00865C98"/>
    <w:rsid w:val="00871D6E"/>
    <w:rsid w:val="00891833"/>
    <w:rsid w:val="008A0753"/>
    <w:rsid w:val="008B37C6"/>
    <w:rsid w:val="008C322E"/>
    <w:rsid w:val="008D3F82"/>
    <w:rsid w:val="008E288B"/>
    <w:rsid w:val="008E5D1B"/>
    <w:rsid w:val="00901136"/>
    <w:rsid w:val="009216A8"/>
    <w:rsid w:val="009220D1"/>
    <w:rsid w:val="009305C7"/>
    <w:rsid w:val="009339CD"/>
    <w:rsid w:val="00943D62"/>
    <w:rsid w:val="00962B55"/>
    <w:rsid w:val="00972254"/>
    <w:rsid w:val="009813C6"/>
    <w:rsid w:val="00982EF7"/>
    <w:rsid w:val="00992887"/>
    <w:rsid w:val="009E319B"/>
    <w:rsid w:val="00A136D3"/>
    <w:rsid w:val="00A55891"/>
    <w:rsid w:val="00A60E66"/>
    <w:rsid w:val="00A67407"/>
    <w:rsid w:val="00A7526E"/>
    <w:rsid w:val="00A81B1C"/>
    <w:rsid w:val="00A87D0C"/>
    <w:rsid w:val="00A9024F"/>
    <w:rsid w:val="00A94619"/>
    <w:rsid w:val="00AC08B6"/>
    <w:rsid w:val="00AC36CA"/>
    <w:rsid w:val="00AE18DE"/>
    <w:rsid w:val="00AE7E32"/>
    <w:rsid w:val="00AF53BA"/>
    <w:rsid w:val="00AF5ABE"/>
    <w:rsid w:val="00AF5D83"/>
    <w:rsid w:val="00AF6B9B"/>
    <w:rsid w:val="00B02936"/>
    <w:rsid w:val="00B06446"/>
    <w:rsid w:val="00B07C8D"/>
    <w:rsid w:val="00B07F09"/>
    <w:rsid w:val="00B16AAB"/>
    <w:rsid w:val="00B637E0"/>
    <w:rsid w:val="00B811C9"/>
    <w:rsid w:val="00B84608"/>
    <w:rsid w:val="00B861A9"/>
    <w:rsid w:val="00B95FA8"/>
    <w:rsid w:val="00BA34AF"/>
    <w:rsid w:val="00BB1152"/>
    <w:rsid w:val="00BB1402"/>
    <w:rsid w:val="00BB3D67"/>
    <w:rsid w:val="00BB5002"/>
    <w:rsid w:val="00BF6A63"/>
    <w:rsid w:val="00C33F63"/>
    <w:rsid w:val="00C408A5"/>
    <w:rsid w:val="00C40C7E"/>
    <w:rsid w:val="00C72DF1"/>
    <w:rsid w:val="00CD63C5"/>
    <w:rsid w:val="00CE766C"/>
    <w:rsid w:val="00D06384"/>
    <w:rsid w:val="00D106DB"/>
    <w:rsid w:val="00D11950"/>
    <w:rsid w:val="00D12EE3"/>
    <w:rsid w:val="00D12F27"/>
    <w:rsid w:val="00D3086E"/>
    <w:rsid w:val="00D33260"/>
    <w:rsid w:val="00D64EB3"/>
    <w:rsid w:val="00D7014C"/>
    <w:rsid w:val="00D81DA9"/>
    <w:rsid w:val="00D83791"/>
    <w:rsid w:val="00D90E88"/>
    <w:rsid w:val="00DA2E96"/>
    <w:rsid w:val="00DF5A97"/>
    <w:rsid w:val="00E03FE9"/>
    <w:rsid w:val="00E23F0D"/>
    <w:rsid w:val="00E36999"/>
    <w:rsid w:val="00E46ED6"/>
    <w:rsid w:val="00E57A7A"/>
    <w:rsid w:val="00E66337"/>
    <w:rsid w:val="00E77A7D"/>
    <w:rsid w:val="00E77B72"/>
    <w:rsid w:val="00E82C52"/>
    <w:rsid w:val="00E83EB5"/>
    <w:rsid w:val="00E95A4A"/>
    <w:rsid w:val="00E961F9"/>
    <w:rsid w:val="00EA59FE"/>
    <w:rsid w:val="00EB323D"/>
    <w:rsid w:val="00EB79FC"/>
    <w:rsid w:val="00EC5FE3"/>
    <w:rsid w:val="00ED08C5"/>
    <w:rsid w:val="00ED620A"/>
    <w:rsid w:val="00ED7A2A"/>
    <w:rsid w:val="00ED7D5F"/>
    <w:rsid w:val="00EF1C6E"/>
    <w:rsid w:val="00EF2C40"/>
    <w:rsid w:val="00EF4E7E"/>
    <w:rsid w:val="00EF7C08"/>
    <w:rsid w:val="00F05B40"/>
    <w:rsid w:val="00F15673"/>
    <w:rsid w:val="00F22B86"/>
    <w:rsid w:val="00F437A3"/>
    <w:rsid w:val="00F47A61"/>
    <w:rsid w:val="00F645E9"/>
    <w:rsid w:val="00F651AA"/>
    <w:rsid w:val="00F806D5"/>
    <w:rsid w:val="00F917C3"/>
    <w:rsid w:val="00FA0CB5"/>
    <w:rsid w:val="00FA1966"/>
    <w:rsid w:val="00FA32C9"/>
    <w:rsid w:val="00FC0E9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3A8751"/>
  <w15:docId w15:val="{F1DBFB68-662A-469F-B96E-A647643D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C"/>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rsid w:val="00AF5ABE"/>
    <w:pPr>
      <w:keepNext/>
      <w:spacing w:before="240" w:after="60"/>
      <w:outlineLvl w:val="0"/>
    </w:pPr>
    <w:rPr>
      <w:rFonts w:ascii="Cambria" w:hAnsi="Cambria"/>
      <w:b/>
      <w:bCs/>
      <w:kern w:val="32"/>
      <w:sz w:val="32"/>
      <w:szCs w:val="32"/>
    </w:rPr>
  </w:style>
  <w:style w:type="paragraph" w:styleId="Heading8">
    <w:name w:val="heading 8"/>
    <w:basedOn w:val="Normal"/>
    <w:next w:val="Normal"/>
    <w:rsid w:val="004E6738"/>
    <w:pPr>
      <w:keepNext/>
      <w:outlineLvl w:val="7"/>
    </w:pPr>
    <w:rPr>
      <w:b/>
      <w:color w:val="993300"/>
      <w:sz w:val="28"/>
      <w:szCs w:val="20"/>
    </w:rPr>
  </w:style>
  <w:style w:type="paragraph" w:styleId="Heading9">
    <w:name w:val="heading 9"/>
    <w:basedOn w:val="Normal"/>
    <w:next w:val="Normal"/>
    <w:rsid w:val="004E6738"/>
    <w:pPr>
      <w:keepNext/>
      <w:outlineLvl w:val="8"/>
    </w:pPr>
    <w:rPr>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738"/>
    <w:pPr>
      <w:tabs>
        <w:tab w:val="center" w:pos="4153"/>
        <w:tab w:val="right" w:pos="8306"/>
      </w:tabs>
    </w:pPr>
  </w:style>
  <w:style w:type="paragraph" w:styleId="Footer">
    <w:name w:val="footer"/>
    <w:basedOn w:val="Normal"/>
    <w:link w:val="FooterChar"/>
    <w:uiPriority w:val="99"/>
    <w:rsid w:val="004E6738"/>
    <w:pPr>
      <w:tabs>
        <w:tab w:val="center" w:pos="4153"/>
        <w:tab w:val="right" w:pos="8306"/>
      </w:tabs>
    </w:pPr>
  </w:style>
  <w:style w:type="character" w:styleId="PageNumber">
    <w:name w:val="page number"/>
    <w:basedOn w:val="DefaultParagraphFont"/>
    <w:rsid w:val="004E6738"/>
  </w:style>
  <w:style w:type="character" w:styleId="Hyperlink">
    <w:name w:val="Hyperlink"/>
    <w:rsid w:val="004E6738"/>
    <w:rPr>
      <w:color w:val="0000FF"/>
      <w:u w:val="single"/>
    </w:rPr>
  </w:style>
  <w:style w:type="paragraph" w:styleId="BodyText">
    <w:name w:val="Body Text"/>
    <w:basedOn w:val="Normal"/>
    <w:rsid w:val="004E6738"/>
    <w:rPr>
      <w:i/>
      <w:szCs w:val="20"/>
    </w:rPr>
  </w:style>
  <w:style w:type="paragraph" w:styleId="BodyText2">
    <w:name w:val="Body Text 2"/>
    <w:basedOn w:val="Normal"/>
    <w:rsid w:val="004E6738"/>
  </w:style>
  <w:style w:type="character" w:customStyle="1" w:styleId="FooterChar">
    <w:name w:val="Footer Char"/>
    <w:link w:val="Footer"/>
    <w:uiPriority w:val="99"/>
    <w:rsid w:val="00ED620A"/>
    <w:rPr>
      <w:sz w:val="24"/>
      <w:szCs w:val="24"/>
      <w:lang w:eastAsia="en-US"/>
    </w:rPr>
  </w:style>
  <w:style w:type="character" w:customStyle="1" w:styleId="HeaderChar">
    <w:name w:val="Header Char"/>
    <w:link w:val="Header"/>
    <w:uiPriority w:val="99"/>
    <w:rsid w:val="00ED620A"/>
    <w:rPr>
      <w:sz w:val="24"/>
      <w:szCs w:val="24"/>
      <w:lang w:eastAsia="en-US"/>
    </w:rPr>
  </w:style>
  <w:style w:type="character" w:customStyle="1" w:styleId="NR2-StyleCalibri12ptBold">
    <w:name w:val="NR. 2 - Style Calibri 12 pt Bold"/>
    <w:rsid w:val="00943D62"/>
    <w:rPr>
      <w:rFonts w:ascii="Calibri" w:hAnsi="Calibri"/>
      <w:b/>
      <w:bCs/>
      <w:color w:val="002060"/>
      <w:sz w:val="28"/>
      <w:szCs w:val="28"/>
    </w:rPr>
  </w:style>
  <w:style w:type="paragraph" w:customStyle="1" w:styleId="2StyleHeaderCalibri11ptBold">
    <w:name w:val="2 Style Header + Calibri 11 pt Bold"/>
    <w:basedOn w:val="Header"/>
    <w:rsid w:val="0016238A"/>
    <w:rPr>
      <w:rFonts w:ascii="Calibri" w:hAnsi="Calibri"/>
      <w:b/>
      <w:bCs/>
      <w:i/>
      <w:color w:val="5F497A"/>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rsid w:val="00820069"/>
    <w:rPr>
      <w:rFonts w:ascii="Calibri" w:hAnsi="Calibri"/>
      <w:bCs/>
      <w:color w:val="C00000"/>
    </w:rPr>
  </w:style>
  <w:style w:type="character" w:styleId="CommentReference">
    <w:name w:val="annotation reference"/>
    <w:rsid w:val="00863353"/>
    <w:rPr>
      <w:sz w:val="16"/>
      <w:szCs w:val="16"/>
    </w:rPr>
  </w:style>
  <w:style w:type="paragraph" w:styleId="CommentText">
    <w:name w:val="annotation text"/>
    <w:basedOn w:val="Normal"/>
    <w:link w:val="CommentTextChar"/>
    <w:rsid w:val="00863353"/>
    <w:rPr>
      <w:sz w:val="20"/>
      <w:szCs w:val="20"/>
    </w:rPr>
  </w:style>
  <w:style w:type="character" w:customStyle="1" w:styleId="CommentTextChar">
    <w:name w:val="Comment Text Char"/>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link w:val="BalloonText"/>
    <w:rsid w:val="00863353"/>
    <w:rPr>
      <w:rFonts w:ascii="Tahoma" w:hAnsi="Tahoma" w:cs="Tahoma"/>
      <w:sz w:val="16"/>
      <w:szCs w:val="16"/>
      <w:lang w:eastAsia="en-US"/>
    </w:rPr>
  </w:style>
  <w:style w:type="paragraph" w:customStyle="1" w:styleId="Fyrirsgn11">
    <w:name w:val="Fyrirsögn 11"/>
    <w:basedOn w:val="Normal"/>
    <w:next w:val="Texti"/>
    <w:link w:val="Fyrirsgn1Char"/>
    <w:rsid w:val="00415114"/>
    <w:pPr>
      <w:keepNext/>
      <w:numPr>
        <w:numId w:val="13"/>
      </w:numPr>
      <w:spacing w:after="360" w:line="320" w:lineRule="exact"/>
      <w:outlineLvl w:val="0"/>
    </w:pPr>
    <w:rPr>
      <w:b/>
      <w:color w:val="000080"/>
      <w:lang w:val="en-US"/>
    </w:rPr>
  </w:style>
  <w:style w:type="paragraph" w:customStyle="1" w:styleId="Texti">
    <w:name w:val="Texti"/>
    <w:basedOn w:val="Normal"/>
    <w:link w:val="TextiChar"/>
    <w:rsid w:val="003E6006"/>
    <w:pPr>
      <w:spacing w:after="240" w:line="240" w:lineRule="exact"/>
    </w:pPr>
    <w:rPr>
      <w:lang w:val="en-US"/>
    </w:rPr>
  </w:style>
  <w:style w:type="character" w:customStyle="1" w:styleId="TextiChar">
    <w:name w:val="Texti Char"/>
    <w:link w:val="Texti"/>
    <w:rsid w:val="003E6006"/>
    <w:rPr>
      <w:sz w:val="22"/>
      <w:szCs w:val="24"/>
      <w:lang w:val="en-US" w:eastAsia="en-US"/>
    </w:rPr>
  </w:style>
  <w:style w:type="paragraph" w:customStyle="1" w:styleId="Fyrirsgn31">
    <w:name w:val="Fyrirsögn 31"/>
    <w:basedOn w:val="Texti"/>
    <w:next w:val="Texti"/>
    <w:link w:val="Fyrirsgn3Char"/>
    <w:rsid w:val="00415114"/>
    <w:pPr>
      <w:keepNext/>
      <w:keepLines/>
      <w:numPr>
        <w:ilvl w:val="2"/>
        <w:numId w:val="13"/>
      </w:numPr>
    </w:pPr>
    <w:rPr>
      <w:color w:val="800000"/>
      <w:u w:val="single"/>
    </w:rPr>
  </w:style>
  <w:style w:type="paragraph" w:customStyle="1" w:styleId="Fyrirsgn21">
    <w:name w:val="Fyrirsögn 21"/>
    <w:basedOn w:val="Texti"/>
    <w:next w:val="Texti"/>
    <w:link w:val="Fyrirsgn2Char"/>
    <w:rsid w:val="00415114"/>
    <w:pPr>
      <w:keepNext/>
      <w:keepLines/>
      <w:numPr>
        <w:ilvl w:val="1"/>
        <w:numId w:val="13"/>
      </w:numPr>
      <w:tabs>
        <w:tab w:val="left" w:pos="709"/>
      </w:tabs>
    </w:pPr>
    <w:rPr>
      <w:b/>
      <w:i/>
      <w:color w:val="008000"/>
      <w:lang w:val="is-IS"/>
    </w:rPr>
  </w:style>
  <w:style w:type="paragraph" w:customStyle="1" w:styleId="Titill1">
    <w:name w:val="Titill1"/>
    <w:basedOn w:val="Normal"/>
    <w:rsid w:val="003E6006"/>
    <w:pPr>
      <w:keepNext/>
      <w:spacing w:before="480" w:after="360" w:line="320" w:lineRule="exact"/>
      <w:outlineLvl w:val="0"/>
    </w:pPr>
    <w:rPr>
      <w:b/>
      <w:caps/>
      <w:color w:val="993300"/>
      <w:sz w:val="28"/>
      <w:szCs w:val="28"/>
    </w:rPr>
  </w:style>
  <w:style w:type="paragraph" w:styleId="Subtitle">
    <w:name w:val="Subtitle"/>
    <w:basedOn w:val="Normal"/>
    <w:next w:val="Normal"/>
    <w:link w:val="SubtitleChar"/>
    <w:rsid w:val="00AF5ABE"/>
    <w:pPr>
      <w:spacing w:after="60"/>
      <w:jc w:val="center"/>
      <w:outlineLvl w:val="1"/>
    </w:pPr>
    <w:rPr>
      <w:rFonts w:ascii="Cambria" w:hAnsi="Cambria"/>
    </w:rPr>
  </w:style>
  <w:style w:type="character" w:customStyle="1" w:styleId="SubtitleChar">
    <w:name w:val="Subtitle Char"/>
    <w:link w:val="Subtitle"/>
    <w:rsid w:val="00AF5ABE"/>
    <w:rPr>
      <w:rFonts w:ascii="Cambria" w:eastAsia="Times New Roman" w:hAnsi="Cambria" w:cs="Times New Roman"/>
      <w:sz w:val="24"/>
      <w:szCs w:val="24"/>
      <w:lang w:eastAsia="en-US"/>
    </w:rPr>
  </w:style>
  <w:style w:type="paragraph" w:customStyle="1" w:styleId="1Aalkafli">
    <w:name w:val="1. Aðalkafli"/>
    <w:basedOn w:val="Fyrirsgn11"/>
    <w:link w:val="1AalkafliChar"/>
    <w:autoRedefine/>
    <w:qFormat/>
    <w:rsid w:val="00ED7A2A"/>
    <w:pPr>
      <w:numPr>
        <w:numId w:val="16"/>
      </w:numPr>
      <w:tabs>
        <w:tab w:val="left" w:pos="426"/>
      </w:tabs>
      <w:spacing w:after="240" w:line="240" w:lineRule="auto"/>
      <w:ind w:left="0" w:firstLine="0"/>
    </w:pPr>
    <w:rPr>
      <w:rFonts w:ascii="Arial" w:hAnsi="Arial" w:cs="Arial"/>
      <w:color w:val="auto"/>
      <w:lang w:val="is-IS"/>
    </w:rPr>
  </w:style>
  <w:style w:type="paragraph" w:customStyle="1" w:styleId="11Undirkafli">
    <w:name w:val="1.1 Undirkafli"/>
    <w:basedOn w:val="Fyrirsgn21"/>
    <w:link w:val="11UndirkafliChar"/>
    <w:autoRedefine/>
    <w:qFormat/>
    <w:rsid w:val="00ED08C5"/>
    <w:pPr>
      <w:numPr>
        <w:numId w:val="15"/>
      </w:numPr>
      <w:tabs>
        <w:tab w:val="clear" w:pos="709"/>
        <w:tab w:val="left" w:pos="-2127"/>
        <w:tab w:val="left" w:pos="426"/>
      </w:tabs>
      <w:spacing w:after="0" w:line="240" w:lineRule="auto"/>
      <w:ind w:hanging="502"/>
    </w:pPr>
    <w:rPr>
      <w:rFonts w:ascii="Arial" w:hAnsi="Arial" w:cs="Arial"/>
      <w:color w:val="auto"/>
      <w:sz w:val="20"/>
      <w:szCs w:val="20"/>
      <w:lang w:val="en-US"/>
    </w:rPr>
  </w:style>
  <w:style w:type="character" w:customStyle="1" w:styleId="Fyrirsgn1Char">
    <w:name w:val="Fyrirsögn 1 Char"/>
    <w:link w:val="Fyrirsgn11"/>
    <w:rsid w:val="00AF5ABE"/>
    <w:rPr>
      <w:b/>
      <w:color w:val="000080"/>
      <w:sz w:val="24"/>
      <w:szCs w:val="24"/>
      <w:lang w:val="en-US" w:eastAsia="en-US"/>
    </w:rPr>
  </w:style>
  <w:style w:type="character" w:customStyle="1" w:styleId="1AalkafliChar">
    <w:name w:val="1. Aðalkafli Char"/>
    <w:link w:val="1Aalkafli"/>
    <w:rsid w:val="00ED7A2A"/>
    <w:rPr>
      <w:rFonts w:ascii="Arial" w:hAnsi="Arial" w:cs="Arial"/>
      <w:b/>
      <w:sz w:val="22"/>
      <w:szCs w:val="22"/>
      <w:lang w:eastAsia="en-US"/>
    </w:rPr>
  </w:style>
  <w:style w:type="paragraph" w:customStyle="1" w:styleId="111Undirundirkafli">
    <w:name w:val="1.1.1 Undirundirkafli"/>
    <w:basedOn w:val="Fyrirsgn31"/>
    <w:link w:val="111UndirundirkafliChar"/>
    <w:autoRedefine/>
    <w:qFormat/>
    <w:rsid w:val="00ED08C5"/>
    <w:pPr>
      <w:numPr>
        <w:numId w:val="15"/>
      </w:numPr>
      <w:tabs>
        <w:tab w:val="left" w:pos="567"/>
      </w:tabs>
      <w:spacing w:after="0" w:line="240" w:lineRule="auto"/>
      <w:ind w:hanging="1080"/>
    </w:pPr>
    <w:rPr>
      <w:rFonts w:ascii="Arial" w:hAnsi="Arial" w:cs="Arial"/>
      <w:color w:val="auto"/>
      <w:sz w:val="20"/>
      <w:szCs w:val="20"/>
    </w:rPr>
  </w:style>
  <w:style w:type="character" w:customStyle="1" w:styleId="Fyrirsgn2Char">
    <w:name w:val="Fyrirsögn 2 Char"/>
    <w:link w:val="Fyrirsgn21"/>
    <w:rsid w:val="00AF5ABE"/>
    <w:rPr>
      <w:b/>
      <w:i/>
      <w:color w:val="008000"/>
      <w:sz w:val="22"/>
      <w:szCs w:val="24"/>
      <w:lang w:val="en-US" w:eastAsia="en-US"/>
    </w:rPr>
  </w:style>
  <w:style w:type="character" w:customStyle="1" w:styleId="11UndirkafliChar">
    <w:name w:val="1.1 Undirkafli Char"/>
    <w:link w:val="11Undirkafli"/>
    <w:rsid w:val="00ED08C5"/>
    <w:rPr>
      <w:rFonts w:ascii="Arial" w:hAnsi="Arial" w:cs="Arial"/>
      <w:b/>
      <w:i/>
      <w:lang w:val="en-US" w:eastAsia="en-US"/>
    </w:rPr>
  </w:style>
  <w:style w:type="character" w:styleId="Emphasis">
    <w:name w:val="Emphasis"/>
    <w:rsid w:val="00AF5ABE"/>
    <w:rPr>
      <w:i/>
      <w:iCs/>
    </w:rPr>
  </w:style>
  <w:style w:type="character" w:customStyle="1" w:styleId="Fyrirsgn3Char">
    <w:name w:val="Fyrirsögn 3 Char"/>
    <w:link w:val="Fyrirsgn31"/>
    <w:rsid w:val="00AF5ABE"/>
    <w:rPr>
      <w:color w:val="800000"/>
      <w:sz w:val="22"/>
      <w:szCs w:val="24"/>
      <w:u w:val="single"/>
      <w:lang w:val="en-US" w:eastAsia="en-US"/>
    </w:rPr>
  </w:style>
  <w:style w:type="character" w:customStyle="1" w:styleId="111UndirundirkafliChar">
    <w:name w:val="1.1.1 Undirundirkafli Char"/>
    <w:link w:val="111Undirundirkafli"/>
    <w:rsid w:val="00ED08C5"/>
    <w:rPr>
      <w:rFonts w:ascii="Arial" w:hAnsi="Arial" w:cs="Arial"/>
      <w:u w:val="single"/>
      <w:lang w:val="en-US" w:eastAsia="en-US"/>
    </w:rPr>
  </w:style>
  <w:style w:type="character" w:customStyle="1" w:styleId="Heading1Char">
    <w:name w:val="Heading 1 Char"/>
    <w:link w:val="Heading1"/>
    <w:rsid w:val="00AF5ABE"/>
    <w:rPr>
      <w:rFonts w:ascii="Cambria" w:eastAsia="Times New Roman" w:hAnsi="Cambria" w:cs="Times New Roman"/>
      <w:b/>
      <w:bCs/>
      <w:kern w:val="32"/>
      <w:sz w:val="32"/>
      <w:szCs w:val="32"/>
      <w:lang w:eastAsia="en-US"/>
    </w:rPr>
  </w:style>
  <w:style w:type="paragraph" w:styleId="NoSpacing">
    <w:name w:val="No Spacing"/>
    <w:uiPriority w:val="1"/>
    <w:rsid w:val="00AF5ABE"/>
    <w:rPr>
      <w:sz w:val="24"/>
      <w:szCs w:val="24"/>
      <w:lang w:eastAsia="en-US"/>
    </w:rPr>
  </w:style>
  <w:style w:type="character" w:styleId="SubtleEmphasis">
    <w:name w:val="Subtle Emphasis"/>
    <w:uiPriority w:val="19"/>
    <w:rsid w:val="00AF5ABE"/>
    <w:rPr>
      <w:i/>
      <w:iCs/>
      <w:color w:val="808080"/>
    </w:rPr>
  </w:style>
  <w:style w:type="character" w:styleId="IntenseEmphasis">
    <w:name w:val="Intense Emphasis"/>
    <w:uiPriority w:val="21"/>
    <w:rsid w:val="00AF5ABE"/>
    <w:rPr>
      <w:b/>
      <w:bCs/>
      <w:i/>
      <w:iCs/>
      <w:color w:val="4F81BD"/>
    </w:rPr>
  </w:style>
  <w:style w:type="paragraph" w:styleId="Quote">
    <w:name w:val="Quote"/>
    <w:basedOn w:val="Normal"/>
    <w:next w:val="Normal"/>
    <w:link w:val="QuoteChar"/>
    <w:uiPriority w:val="29"/>
    <w:rsid w:val="00AF5ABE"/>
    <w:rPr>
      <w:i/>
      <w:iCs/>
      <w:color w:val="000000"/>
    </w:rPr>
  </w:style>
  <w:style w:type="character" w:customStyle="1" w:styleId="QuoteChar">
    <w:name w:val="Quote Char"/>
    <w:link w:val="Quote"/>
    <w:uiPriority w:val="29"/>
    <w:rsid w:val="00AF5ABE"/>
    <w:rPr>
      <w:i/>
      <w:iCs/>
      <w:color w:val="000000"/>
      <w:sz w:val="24"/>
      <w:szCs w:val="24"/>
      <w:lang w:eastAsia="en-US"/>
    </w:rPr>
  </w:style>
  <w:style w:type="paragraph" w:styleId="IntenseQuote">
    <w:name w:val="Intense Quote"/>
    <w:basedOn w:val="Normal"/>
    <w:next w:val="Normal"/>
    <w:link w:val="IntenseQuoteChar"/>
    <w:uiPriority w:val="30"/>
    <w:rsid w:val="00AF5AB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ABE"/>
    <w:rPr>
      <w:b/>
      <w:bCs/>
      <w:i/>
      <w:iCs/>
      <w:color w:val="4F81BD"/>
      <w:sz w:val="24"/>
      <w:szCs w:val="24"/>
      <w:lang w:eastAsia="en-US"/>
    </w:rPr>
  </w:style>
  <w:style w:type="character" w:styleId="SubtleReference">
    <w:name w:val="Subtle Reference"/>
    <w:uiPriority w:val="31"/>
    <w:rsid w:val="00AF5ABE"/>
    <w:rPr>
      <w:smallCaps/>
      <w:color w:val="C0504D"/>
      <w:u w:val="single"/>
    </w:rPr>
  </w:style>
  <w:style w:type="character" w:styleId="IntenseReference">
    <w:name w:val="Intense Reference"/>
    <w:uiPriority w:val="32"/>
    <w:rsid w:val="00AF5ABE"/>
    <w:rPr>
      <w:b/>
      <w:bCs/>
      <w:smallCaps/>
      <w:color w:val="C0504D"/>
      <w:spacing w:val="5"/>
      <w:u w:val="single"/>
    </w:rPr>
  </w:style>
  <w:style w:type="character" w:styleId="BookTitle">
    <w:name w:val="Book Title"/>
    <w:uiPriority w:val="33"/>
    <w:rsid w:val="00AF5ABE"/>
    <w:rPr>
      <w:b/>
      <w:bCs/>
      <w:smallCaps/>
      <w:spacing w:val="5"/>
    </w:rPr>
  </w:style>
  <w:style w:type="paragraph" w:styleId="ListParagraph">
    <w:name w:val="List Paragraph"/>
    <w:basedOn w:val="Normal"/>
    <w:uiPriority w:val="34"/>
    <w:qFormat/>
    <w:rsid w:val="00AF5ABE"/>
    <w:pPr>
      <w:ind w:left="708"/>
    </w:pPr>
  </w:style>
  <w:style w:type="character" w:styleId="PlaceholderText">
    <w:name w:val="Placeholder Text"/>
    <w:basedOn w:val="DefaultParagraphFont"/>
    <w:uiPriority w:val="99"/>
    <w:semiHidden/>
    <w:rsid w:val="00A902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vefir.or.is/handbok/Handbokarskjol/Forms/Veitur-Word/Veitur_Word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D822DF3579474CA6A0434A1280ACEB"/>
        <w:category>
          <w:name w:val="Almennt"/>
          <w:gallery w:val="placeholder"/>
        </w:category>
        <w:types>
          <w:type w:val="bbPlcHdr"/>
        </w:types>
        <w:behaviors>
          <w:behavior w:val="content"/>
        </w:behaviors>
        <w:guid w:val="{8204660C-0E82-43B7-A108-A369A060C363}"/>
      </w:docPartPr>
      <w:docPartBody>
        <w:p w:rsidR="004C284A" w:rsidRDefault="00E10738" w:rsidP="00E10738">
          <w:pPr>
            <w:pStyle w:val="97D822DF3579474CA6A0434A1280ACEB"/>
          </w:pPr>
          <w:r w:rsidRPr="000933C9">
            <w:rPr>
              <w:rStyle w:val="PlaceholderText"/>
            </w:rPr>
            <w:t>[Útgáfunúmer]</w:t>
          </w:r>
        </w:p>
      </w:docPartBody>
    </w:docPart>
    <w:docPart>
      <w:docPartPr>
        <w:name w:val="5172FDC974A944C4BBB3A997B0B20A90"/>
        <w:category>
          <w:name w:val="Almennt"/>
          <w:gallery w:val="placeholder"/>
        </w:category>
        <w:types>
          <w:type w:val="bbPlcHdr"/>
        </w:types>
        <w:behaviors>
          <w:behavior w:val="content"/>
        </w:behaviors>
        <w:guid w:val="{8F90DA81-6862-4C92-B499-D06B9EB70FDF}"/>
      </w:docPartPr>
      <w:docPartBody>
        <w:p w:rsidR="004C284A" w:rsidRDefault="00E10738" w:rsidP="00E10738">
          <w:pPr>
            <w:pStyle w:val="5172FDC974A944C4BBB3A997B0B20A90"/>
          </w:pPr>
          <w:r w:rsidRPr="000933C9">
            <w:rPr>
              <w:rStyle w:val="PlaceholderText"/>
            </w:rPr>
            <w:t>[Útgáfudagur]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38"/>
    <w:rsid w:val="004C284A"/>
    <w:rsid w:val="00E10738"/>
    <w:rsid w:val="00F47A6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738"/>
    <w:rPr>
      <w:color w:val="808080"/>
    </w:rPr>
  </w:style>
  <w:style w:type="paragraph" w:customStyle="1" w:styleId="97D822DF3579474CA6A0434A1280ACEB">
    <w:name w:val="97D822DF3579474CA6A0434A1280ACEB"/>
    <w:rsid w:val="00E10738"/>
  </w:style>
  <w:style w:type="paragraph" w:customStyle="1" w:styleId="5172FDC974A944C4BBB3A997B0B20A90">
    <w:name w:val="5172FDC974A944C4BBB3A997B0B20A90"/>
    <w:rsid w:val="00E10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Veitur</TermName>
          <TermId>32ca3b12-d225-42e2-b4db-b4faeb51d0b7</TermId>
        </TermInfo>
      </Terms>
    </pa69f3743d2b473eb9397234ff5dd2ba>
    <TaxCatchAll xmlns="1ec4cf31-ddea-4c0a-8b4d-4e2fa005fec7">
      <Value>47</Value>
      <Value>88</Value>
      <Value>533</Value>
      <Value>56</Value>
      <Value>157</Value>
      <Value>122</Value>
      <Value>511</Value>
    </TaxCatchAll>
    <HBAudkenni xmlns="1ec4cf31-ddea-4c0a-8b4d-4e2fa005fec7">LBV-205</HBAudkenni>
    <k9012e7bb6594689b5937218e28f7285 xmlns="1ec4cf31-ddea-4c0a-8b4d-4e2fa005fec7">
      <Terms xmlns="http://schemas.microsoft.com/office/infopath/2007/PartnerControls">
        <TermInfo xmlns="http://schemas.microsoft.com/office/infopath/2007/PartnerControls">
          <TermName>RÖSK</TermName>
          <TermId>1e3dced8-1db0-4767-b202-6bfc0b4e365f</TermId>
        </TermInfo>
      </Term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Leiðbeining</TermName>
          <TermId>8a095a76-742d-4397-a015-66a72177384a</TermId>
        </TermInfo>
      </Terms>
    </jda0f0f2ef054d0db30930cf22492f47>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Rafveita</TermName>
          <TermId xmlns="http://schemas.microsoft.com/office/infopath/2007/PartnerControls">0e955919-e60a-4c86-9de0-cc542bb6918e</TermId>
        </TermInfo>
      </Terms>
    </e21029cc66744bc5a91bb7c252c18aa7>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Heimlagnir</TermName>
          <TermId xmlns="http://schemas.microsoft.com/office/infopath/2007/PartnerControls">08fcf67e-8af1-4a54-9068-b32f740a9451</TermId>
        </TermInfo>
        <TermInfo xmlns="http://schemas.microsoft.com/office/infopath/2007/PartnerControls">
          <TermName xmlns="http://schemas.microsoft.com/office/infopath/2007/PartnerControls">RÖSK Veitur</TermName>
          <TermId xmlns="http://schemas.microsoft.com/office/infopath/2007/PartnerControls">2abca4ec-54ec-4039-b4ca-52ec7d4b2c29</TermId>
        </TermInfo>
      </Terms>
    </k012825df8c840858faaae8384c29395>
    <HBAbyrgdarmadur xmlns="1ec4cf31-ddea-4c0a-8b4d-4e2fa005fec7">
      <UserInfo>
        <DisplayName>Jón Trausti Kárason (hann - he/him)</DisplayName>
        <AccountId>936</AccountId>
        <AccountType/>
      </UserInfo>
    </HBAbyrgdarmadur>
    <gbc1f0ed3aeb4a41b72d63f7eb78c1c4 xmlns="1ec4cf31-ddea-4c0a-8b4d-4e2fa005fec7">
      <Terms xmlns="http://schemas.microsoft.com/office/infopath/2007/PartnerControls">
        <TermInfo xmlns="http://schemas.microsoft.com/office/infopath/2007/PartnerControls">
          <TermName>Rafmagn</TermName>
          <TermId>d7452bf9-3685-43df-9865-6266731a518a</TermId>
        </TermInfo>
      </Terms>
    </gbc1f0ed3aeb4a41b72d63f7eb78c1c4>
    <DLCPolicyLabelClientValue xmlns="2d1bc3a3-21d7-41a1-97ec-0d7b5f21966f">{_UIVersionString}</DLCPolicyLabelClientValue>
    <DLCPolicyLabelLock xmlns="2d1bc3a3-21d7-41a1-97ec-0d7b5f21966f" xsi:nil="true"/>
    <DLCPolicyLabelValue xmlns="2d1bc3a3-21d7-41a1-97ec-0d7b5f21966f">5.0</DLCPolicyLabelValue>
    <HBUtgafuDagur xmlns="1ec4cf31-ddea-4c0a-8b4d-4e2fa005fec7">2024-07-03T17:02:02+00:00</HBUtgafuDagur>
    <HBUtgafa xmlns="1ec4cf31-ddea-4c0a-8b4d-4e2fa005fec7">5.0</HBUtgafa>
    <hbb339b79abf495c9d4035073a468b0b xmlns="1ec4cf31-ddea-4c0a-8b4d-4e2fa005fec7">
      <Terms xmlns="http://schemas.microsoft.com/office/infopath/2007/PartnerControls"/>
    </hbb339b79abf495c9d4035073a468b0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tur-Word" ma:contentTypeID="0x010100727760D6CF199949A41EA85252B1CBA60101008FB35ED48D3469478FD5671BDF32E4DF" ma:contentTypeVersion="35" ma:contentTypeDescription="Veitur Word - skjalasniðmát" ma:contentTypeScope="" ma:versionID="31d1ece0acc0b7c4aaae2fb930e9e866">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7ab3891e085c2ef3a9f1f42f2fc672cc"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2:gbc1f0ed3aeb4a41b72d63f7eb78c1c4"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1"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hbb339b79abf495c9d4035073a468b0b" ma:index="32"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3"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Veitur-Word</p:Name>
  <p:Description/>
  <p:Statement/>
  <p:PolicyItems>
    <p:PolicyItem featureId="Microsoft.Office.RecordsManagement.PolicyFeatures.PolicyLabel" staticId="0x010100727760D6CF199949A41EA85252B1CBA60101008FB35ED48D3469478FD5671BDF32E4DF|801092262" UniqueId="b74e7f29-9ad1-4cad-8016-6cb4db9c818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FABAF364-F03E-48D4-AC16-FB1F6D4ACDB1}">
  <ds:schemaRefs>
    <ds:schemaRef ds:uri="http://schemas.openxmlformats.org/package/2006/metadata/core-properties"/>
    <ds:schemaRef ds:uri="2d1bc3a3-21d7-41a1-97ec-0d7b5f21966f"/>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1ec4cf31-ddea-4c0a-8b4d-4e2fa005fec7"/>
    <ds:schemaRef ds:uri="http://www.w3.org/XML/1998/namespace"/>
    <ds:schemaRef ds:uri="http://purl.org/dc/dcmitype/"/>
  </ds:schemaRefs>
</ds:datastoreItem>
</file>

<file path=customXml/itemProps2.xml><?xml version="1.0" encoding="utf-8"?>
<ds:datastoreItem xmlns:ds="http://schemas.openxmlformats.org/officeDocument/2006/customXml" ds:itemID="{F69B74A3-F5DD-4851-A5E2-F28B83DDB844}">
  <ds:schemaRefs>
    <ds:schemaRef ds:uri="http://schemas.microsoft.com/sharepoint/v3/contenttype/forms"/>
  </ds:schemaRefs>
</ds:datastoreItem>
</file>

<file path=customXml/itemProps3.xml><?xml version="1.0" encoding="utf-8"?>
<ds:datastoreItem xmlns:ds="http://schemas.openxmlformats.org/officeDocument/2006/customXml" ds:itemID="{83A74916-F1C2-4BB5-9C49-1E87DF2BF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659F31-A9A6-440F-AF97-440AF36B284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Veitur_Word_New</Template>
  <TotalTime>8</TotalTime>
  <Pages>1</Pages>
  <Words>255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Orkuveita Reykjavíkur</Company>
  <LinksUpToDate>false</LinksUpToDate>
  <CharactersWithSpaces>1823</CharactersWithSpaces>
  <SharedDoc>false</SharedDoc>
  <HLinks>
    <vt:vector size="84" baseType="variant">
      <vt:variant>
        <vt:i4>7209086</vt:i4>
      </vt:variant>
      <vt:variant>
        <vt:i4>39</vt:i4>
      </vt:variant>
      <vt:variant>
        <vt:i4>0</vt:i4>
      </vt:variant>
      <vt:variant>
        <vt:i4>5</vt:i4>
      </vt:variant>
      <vt:variant>
        <vt:lpwstr>http://arnes/handbok/openFromWord.aspx?docname=LBQ-308</vt:lpwstr>
      </vt:variant>
      <vt:variant>
        <vt:lpwstr/>
      </vt:variant>
      <vt:variant>
        <vt:i4>6422653</vt:i4>
      </vt:variant>
      <vt:variant>
        <vt:i4>36</vt:i4>
      </vt:variant>
      <vt:variant>
        <vt:i4>0</vt:i4>
      </vt:variant>
      <vt:variant>
        <vt:i4>5</vt:i4>
      </vt:variant>
      <vt:variant>
        <vt:lpwstr>http://arnes/handbok/openFromWord.aspx?docname=LBQ-235</vt:lpwstr>
      </vt:variant>
      <vt:variant>
        <vt:lpwstr/>
      </vt:variant>
      <vt:variant>
        <vt:i4>6291581</vt:i4>
      </vt:variant>
      <vt:variant>
        <vt:i4>33</vt:i4>
      </vt:variant>
      <vt:variant>
        <vt:i4>0</vt:i4>
      </vt:variant>
      <vt:variant>
        <vt:i4>5</vt:i4>
      </vt:variant>
      <vt:variant>
        <vt:lpwstr>http://arnes/handbok/openFromWord.aspx?docname=LBQ-035</vt:lpwstr>
      </vt:variant>
      <vt:variant>
        <vt:lpwstr/>
      </vt:variant>
      <vt:variant>
        <vt:i4>7405694</vt:i4>
      </vt:variant>
      <vt:variant>
        <vt:i4>30</vt:i4>
      </vt:variant>
      <vt:variant>
        <vt:i4>0</vt:i4>
      </vt:variant>
      <vt:variant>
        <vt:i4>5</vt:i4>
      </vt:variant>
      <vt:variant>
        <vt:lpwstr>http://arnes/handbok/openFromWord.aspx?docname=LAE-030</vt:lpwstr>
      </vt:variant>
      <vt:variant>
        <vt:lpwstr/>
      </vt:variant>
      <vt:variant>
        <vt:i4>6750325</vt:i4>
      </vt:variant>
      <vt:variant>
        <vt:i4>27</vt:i4>
      </vt:variant>
      <vt:variant>
        <vt:i4>0</vt:i4>
      </vt:variant>
      <vt:variant>
        <vt:i4>5</vt:i4>
      </vt:variant>
      <vt:variant>
        <vt:lpwstr>http://arnes/handbok/OpenFromWord.aspx?docName=VLH-150</vt:lpwstr>
      </vt:variant>
      <vt:variant>
        <vt:lpwstr/>
      </vt:variant>
      <vt:variant>
        <vt:i4>6553707</vt:i4>
      </vt:variant>
      <vt:variant>
        <vt:i4>24</vt:i4>
      </vt:variant>
      <vt:variant>
        <vt:i4>0</vt:i4>
      </vt:variant>
      <vt:variant>
        <vt:i4>5</vt:i4>
      </vt:variant>
      <vt:variant>
        <vt:lpwstr>http://arnes/handbok/OpenFromWord.aspx?docName=VRK-150</vt:lpwstr>
      </vt:variant>
      <vt:variant>
        <vt:lpwstr/>
      </vt:variant>
      <vt:variant>
        <vt:i4>6422642</vt:i4>
      </vt:variant>
      <vt:variant>
        <vt:i4>21</vt:i4>
      </vt:variant>
      <vt:variant>
        <vt:i4>0</vt:i4>
      </vt:variant>
      <vt:variant>
        <vt:i4>5</vt:i4>
      </vt:variant>
      <vt:variant>
        <vt:lpwstr>http://arnes/handbok/OpenFromWord.aspx?docName=SKI-050</vt:lpwstr>
      </vt:variant>
      <vt:variant>
        <vt:lpwstr/>
      </vt:variant>
      <vt:variant>
        <vt:i4>6553707</vt:i4>
      </vt:variant>
      <vt:variant>
        <vt:i4>18</vt:i4>
      </vt:variant>
      <vt:variant>
        <vt:i4>0</vt:i4>
      </vt:variant>
      <vt:variant>
        <vt:i4>5</vt:i4>
      </vt:variant>
      <vt:variant>
        <vt:lpwstr>http://arnes/handbok/OpenFromWord.aspx?docName=VRK-150</vt:lpwstr>
      </vt:variant>
      <vt:variant>
        <vt:lpwstr/>
      </vt:variant>
      <vt:variant>
        <vt:i4>6291581</vt:i4>
      </vt:variant>
      <vt:variant>
        <vt:i4>15</vt:i4>
      </vt:variant>
      <vt:variant>
        <vt:i4>0</vt:i4>
      </vt:variant>
      <vt:variant>
        <vt:i4>5</vt:i4>
      </vt:variant>
      <vt:variant>
        <vt:lpwstr>http://arnes/handbok/openFromWord.aspx?docname=LBQ-035</vt:lpwstr>
      </vt:variant>
      <vt:variant>
        <vt:lpwstr/>
      </vt:variant>
      <vt:variant>
        <vt:i4>6422653</vt:i4>
      </vt:variant>
      <vt:variant>
        <vt:i4>12</vt:i4>
      </vt:variant>
      <vt:variant>
        <vt:i4>0</vt:i4>
      </vt:variant>
      <vt:variant>
        <vt:i4>5</vt:i4>
      </vt:variant>
      <vt:variant>
        <vt:lpwstr>http://arnes/handbok/openFromWord.aspx?docname=LBQ-235</vt:lpwstr>
      </vt:variant>
      <vt:variant>
        <vt:lpwstr/>
      </vt:variant>
      <vt:variant>
        <vt:i4>7405694</vt:i4>
      </vt:variant>
      <vt:variant>
        <vt:i4>9</vt:i4>
      </vt:variant>
      <vt:variant>
        <vt:i4>0</vt:i4>
      </vt:variant>
      <vt:variant>
        <vt:i4>5</vt:i4>
      </vt:variant>
      <vt:variant>
        <vt:lpwstr>http://arnes/handbok/OpenFromWord.aspx?docName=LAE-030</vt:lpwstr>
      </vt:variant>
      <vt:variant>
        <vt:lpwstr/>
      </vt:variant>
      <vt:variant>
        <vt:i4>7209086</vt:i4>
      </vt:variant>
      <vt:variant>
        <vt:i4>6</vt:i4>
      </vt:variant>
      <vt:variant>
        <vt:i4>0</vt:i4>
      </vt:variant>
      <vt:variant>
        <vt:i4>5</vt:i4>
      </vt:variant>
      <vt:variant>
        <vt:lpwstr>http://arnes/handbok/openFromWord.aspx?docname=LBQ-308</vt:lpwstr>
      </vt:variant>
      <vt:variant>
        <vt:lpwstr/>
      </vt:variant>
      <vt:variant>
        <vt:i4>6750325</vt:i4>
      </vt:variant>
      <vt:variant>
        <vt:i4>3</vt:i4>
      </vt:variant>
      <vt:variant>
        <vt:i4>0</vt:i4>
      </vt:variant>
      <vt:variant>
        <vt:i4>5</vt:i4>
      </vt:variant>
      <vt:variant>
        <vt:lpwstr>http://arnes/handbok/openFromWord.aspx?docname=VLH-150</vt:lpwstr>
      </vt:variant>
      <vt:variant>
        <vt:lpwstr/>
      </vt:variant>
      <vt:variant>
        <vt:i4>6422642</vt:i4>
      </vt:variant>
      <vt:variant>
        <vt:i4>0</vt:i4>
      </vt:variant>
      <vt:variant>
        <vt:i4>0</vt:i4>
      </vt:variant>
      <vt:variant>
        <vt:i4>5</vt:i4>
      </vt:variant>
      <vt:variant>
        <vt:lpwstr>http://arnes/handbok/openFromWord.aspx?docname=SKI-050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Verklag við tengingu rafmagnsheimtauga</dc:title>
  <dc:creator>Halldóra Magný Baldursdóttir</dc:creator>
  <cp:lastModifiedBy>María Lóa Ísfeld Ævarsdóttir</cp:lastModifiedBy>
  <cp:revision>4</cp:revision>
  <cp:lastPrinted>2010-10-28T14:20:00Z</cp:lastPrinted>
  <dcterms:created xsi:type="dcterms:W3CDTF">2017-02-13T09:51:00Z</dcterms:created>
  <dcterms:modified xsi:type="dcterms:W3CDTF">2024-07-03T16:18:00Z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0x010100727760D6CF199949A41EA85252B1CBA60101008FB35ED48D3469478FD5671BDF32E4DF</vt:lpwstr>
  </property>
  <property fmtid="{D5CDD505-2E9C-101B-9397-08002B2CF9AE}" pid="3" name="HBSkjalategund">
    <vt:lpwstr>56;#Leiðbeining|8a095a76-742d-4397-a015-66a72177384a</vt:lpwstr>
  </property>
  <property fmtid="{D5CDD505-2E9C-101B-9397-08002B2CF9AE}" pid="4" name="HBHandbok">
    <vt:lpwstr>47;#Veitur|32ca3b12-d225-42e2-b4db-b4faeb51d0b7</vt:lpwstr>
  </property>
  <property fmtid="{D5CDD505-2E9C-101B-9397-08002B2CF9AE}" pid="5" name="HBVidfangsefni">
    <vt:lpwstr>157;#Heimlagnir|08fcf67e-8af1-4a54-9068-b32f740a9451;#533;#RÖSK Veitur|2abca4ec-54ec-4039-b4ca-52ec7d4b2c29</vt:lpwstr>
  </property>
  <property fmtid="{D5CDD505-2E9C-101B-9397-08002B2CF9AE}" pid="6" name="HBStjornunarkerfi">
    <vt:lpwstr>122;#RÖSK|1e3dced8-1db0-4767-b202-6bfc0b4e365f</vt:lpwstr>
  </property>
  <property fmtid="{D5CDD505-2E9C-101B-9397-08002B2CF9AE}" pid="7" name="HBStarfseining">
    <vt:lpwstr>511;#Rafveita|0e955919-e60a-4c86-9de0-cc542bb6918e</vt:lpwstr>
  </property>
  <property fmtid="{D5CDD505-2E9C-101B-9397-08002B2CF9AE}" pid="8" name="HBMidill">
    <vt:lpwstr>88;#Rafmagn|d7452bf9-3685-43df-9865-6266731a518a</vt:lpwstr>
  </property>
  <property fmtid="{D5CDD505-2E9C-101B-9397-08002B2CF9AE}" pid="9" name="HBAdrarStarfseiningar">
    <vt:lpwstr/>
  </property>
  <property fmtid="{D5CDD505-2E9C-101B-9397-08002B2CF9AE}" pid="10" name="HBHlutverk">
    <vt:lpwstr/>
  </property>
</Properties>
</file>